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D0" w:rsidRPr="00A30ED4" w:rsidRDefault="00E03E87" w:rsidP="005A6BA8">
      <w:pPr>
        <w:jc w:val="center"/>
        <w:rPr>
          <w:szCs w:val="16"/>
          <w:lang w:val="ru-RU"/>
        </w:rPr>
      </w:pPr>
      <w:r w:rsidRPr="00A30ED4">
        <w:rPr>
          <w:noProof/>
          <w:szCs w:val="16"/>
          <w:lang w:val="ru-RU" w:eastAsia="ru-RU"/>
        </w:rPr>
        <w:drawing>
          <wp:inline distT="0" distB="0" distL="0" distR="0">
            <wp:extent cx="6343650" cy="284195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8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5D0" w:rsidRPr="00A30ED4" w:rsidRDefault="004225D0" w:rsidP="004225D0">
      <w:pPr>
        <w:rPr>
          <w:szCs w:val="16"/>
          <w:lang w:val="ru-RU"/>
        </w:rPr>
      </w:pPr>
    </w:p>
    <w:p w:rsidR="00C13028" w:rsidRPr="00A30ED4" w:rsidRDefault="00C13028" w:rsidP="004225D0">
      <w:pPr>
        <w:rPr>
          <w:szCs w:val="16"/>
          <w:lang w:val="ru-RU"/>
        </w:rPr>
      </w:pPr>
    </w:p>
    <w:p w:rsidR="00E03E87" w:rsidRPr="00A30ED4" w:rsidRDefault="00E03E87" w:rsidP="004225D0">
      <w:pPr>
        <w:rPr>
          <w:szCs w:val="16"/>
          <w:lang w:val="ru-RU"/>
        </w:rPr>
      </w:pPr>
    </w:p>
    <w:p w:rsidR="00E03E87" w:rsidRPr="00A30ED4" w:rsidRDefault="00E03E87" w:rsidP="004225D0">
      <w:pPr>
        <w:rPr>
          <w:szCs w:val="16"/>
          <w:lang w:val="ru-RU"/>
        </w:rPr>
      </w:pPr>
    </w:p>
    <w:p w:rsidR="005A6BA8" w:rsidRPr="00A30ED4" w:rsidRDefault="008B1FAB" w:rsidP="005A6BA8">
      <w:pPr>
        <w:jc w:val="center"/>
        <w:rPr>
          <w:rFonts w:cs="Arial"/>
          <w:b/>
          <w:sz w:val="32"/>
          <w:szCs w:val="32"/>
          <w:lang w:val="ru-RU"/>
        </w:rPr>
      </w:pPr>
      <w:r w:rsidRPr="00A30ED4">
        <w:rPr>
          <w:rFonts w:cs="Arial"/>
          <w:b/>
          <w:sz w:val="32"/>
          <w:szCs w:val="32"/>
          <w:lang w:val="ru-RU"/>
        </w:rPr>
        <w:t>Комплексная интегрированная система безопасности</w:t>
      </w:r>
    </w:p>
    <w:p w:rsidR="008B1FAB" w:rsidRPr="00A30ED4" w:rsidRDefault="008B1FAB" w:rsidP="008B1FAB">
      <w:pPr>
        <w:jc w:val="center"/>
        <w:rPr>
          <w:rFonts w:cs="Arial"/>
          <w:b/>
          <w:sz w:val="40"/>
          <w:szCs w:val="40"/>
          <w:vertAlign w:val="superscript"/>
          <w:lang w:val="ru-RU"/>
        </w:rPr>
      </w:pPr>
      <w:r w:rsidRPr="00A30ED4">
        <w:rPr>
          <w:rFonts w:cs="Arial"/>
          <w:b/>
          <w:sz w:val="32"/>
          <w:szCs w:val="32"/>
          <w:lang w:val="ru-RU"/>
        </w:rPr>
        <w:t xml:space="preserve">на базе программного обеспечения </w:t>
      </w:r>
      <w:r w:rsidRPr="00A30ED4">
        <w:rPr>
          <w:rFonts w:cs="Arial"/>
          <w:b/>
          <w:sz w:val="32"/>
          <w:szCs w:val="32"/>
          <w:lang w:val="ru-RU"/>
        </w:rPr>
        <w:br/>
      </w:r>
      <w:r w:rsidRPr="00A30ED4">
        <w:rPr>
          <w:rFonts w:cs="Arial"/>
          <w:b/>
          <w:sz w:val="40"/>
          <w:szCs w:val="40"/>
          <w:lang w:val="ru-RU"/>
        </w:rPr>
        <w:t>Pro-Watch</w:t>
      </w:r>
      <w:r w:rsidRPr="00A30ED4">
        <w:rPr>
          <w:rFonts w:cs="Arial"/>
          <w:b/>
          <w:sz w:val="40"/>
          <w:szCs w:val="40"/>
          <w:vertAlign w:val="superscript"/>
          <w:lang w:val="ru-RU"/>
        </w:rPr>
        <w:t>®</w:t>
      </w:r>
    </w:p>
    <w:p w:rsidR="004225D0" w:rsidRPr="00A30ED4" w:rsidRDefault="004225D0" w:rsidP="004225D0">
      <w:pPr>
        <w:rPr>
          <w:szCs w:val="16"/>
          <w:lang w:val="ru-RU"/>
        </w:rPr>
      </w:pPr>
    </w:p>
    <w:p w:rsidR="00C13028" w:rsidRPr="00A30ED4" w:rsidRDefault="00C13028" w:rsidP="004225D0">
      <w:pPr>
        <w:rPr>
          <w:szCs w:val="16"/>
          <w:lang w:val="ru-RU"/>
        </w:rPr>
      </w:pPr>
    </w:p>
    <w:p w:rsidR="00C13028" w:rsidRPr="00A30ED4" w:rsidRDefault="00C13028" w:rsidP="00E03E87">
      <w:pPr>
        <w:tabs>
          <w:tab w:val="left" w:pos="4252"/>
        </w:tabs>
        <w:jc w:val="center"/>
        <w:rPr>
          <w:b/>
          <w:sz w:val="32"/>
          <w:szCs w:val="32"/>
          <w:lang w:val="ru-RU"/>
        </w:rPr>
      </w:pPr>
      <w:bookmarkStart w:id="0" w:name="OLE_LINK1"/>
      <w:bookmarkStart w:id="1" w:name="OLE_LINK2"/>
      <w:r w:rsidRPr="00A30ED4">
        <w:rPr>
          <w:b/>
          <w:sz w:val="32"/>
          <w:szCs w:val="32"/>
          <w:lang w:val="ru-RU"/>
        </w:rPr>
        <w:t>П</w:t>
      </w:r>
      <w:r w:rsidR="008B1FAB" w:rsidRPr="00A30ED4">
        <w:rPr>
          <w:b/>
          <w:sz w:val="32"/>
          <w:szCs w:val="32"/>
          <w:lang w:val="ru-RU"/>
        </w:rPr>
        <w:t xml:space="preserve">рограмма </w:t>
      </w:r>
      <w:r w:rsidRPr="00A30ED4">
        <w:rPr>
          <w:b/>
          <w:sz w:val="32"/>
          <w:szCs w:val="32"/>
          <w:lang w:val="ru-RU"/>
        </w:rPr>
        <w:t xml:space="preserve">обучения </w:t>
      </w:r>
      <w:r w:rsidR="008B1FAB" w:rsidRPr="00A30ED4">
        <w:rPr>
          <w:b/>
          <w:sz w:val="32"/>
          <w:szCs w:val="32"/>
          <w:lang w:val="ru-RU"/>
        </w:rPr>
        <w:t xml:space="preserve">на </w:t>
      </w:r>
      <w:r w:rsidR="00F61CE3">
        <w:rPr>
          <w:b/>
          <w:sz w:val="32"/>
          <w:szCs w:val="32"/>
          <w:lang w:val="ru-RU"/>
        </w:rPr>
        <w:t>201</w:t>
      </w:r>
      <w:r w:rsidR="00F61CE3" w:rsidRPr="00965574">
        <w:rPr>
          <w:b/>
          <w:sz w:val="32"/>
          <w:szCs w:val="32"/>
          <w:lang w:val="ru-RU"/>
        </w:rPr>
        <w:t>6</w:t>
      </w:r>
      <w:r w:rsidRPr="00A30ED4">
        <w:rPr>
          <w:b/>
          <w:sz w:val="32"/>
          <w:szCs w:val="32"/>
          <w:lang w:val="ru-RU"/>
        </w:rPr>
        <w:t xml:space="preserve"> го</w:t>
      </w:r>
      <w:bookmarkEnd w:id="0"/>
      <w:bookmarkEnd w:id="1"/>
      <w:r w:rsidRPr="00A30ED4">
        <w:rPr>
          <w:b/>
          <w:sz w:val="32"/>
          <w:szCs w:val="32"/>
          <w:lang w:val="ru-RU"/>
        </w:rPr>
        <w:t>д</w:t>
      </w:r>
      <w:r w:rsidR="004225D0" w:rsidRPr="00A30ED4">
        <w:rPr>
          <w:b/>
          <w:sz w:val="32"/>
          <w:szCs w:val="32"/>
          <w:lang w:val="ru-RU"/>
        </w:rPr>
        <w:br w:type="page"/>
      </w:r>
    </w:p>
    <w:p w:rsidR="00C13028" w:rsidRPr="00A30ED4" w:rsidRDefault="00C13028" w:rsidP="00C13028">
      <w:pPr>
        <w:tabs>
          <w:tab w:val="left" w:pos="4252"/>
        </w:tabs>
        <w:jc w:val="center"/>
        <w:rPr>
          <w:b/>
          <w:sz w:val="32"/>
          <w:szCs w:val="32"/>
          <w:lang w:val="ru-RU"/>
        </w:rPr>
      </w:pPr>
      <w:r w:rsidRPr="00A30ED4">
        <w:rPr>
          <w:b/>
          <w:sz w:val="32"/>
          <w:szCs w:val="32"/>
          <w:lang w:val="ru-RU"/>
        </w:rPr>
        <w:lastRenderedPageBreak/>
        <w:t xml:space="preserve">Информация для слушателей </w:t>
      </w:r>
      <w:r w:rsidR="006E3CBC" w:rsidRPr="00A30ED4">
        <w:rPr>
          <w:b/>
          <w:sz w:val="32"/>
          <w:szCs w:val="32"/>
          <w:lang w:val="ru-RU"/>
        </w:rPr>
        <w:t xml:space="preserve">учебных </w:t>
      </w:r>
      <w:r w:rsidRPr="00A30ED4">
        <w:rPr>
          <w:b/>
          <w:sz w:val="32"/>
          <w:szCs w:val="32"/>
          <w:lang w:val="ru-RU"/>
        </w:rPr>
        <w:t>курсов</w:t>
      </w:r>
    </w:p>
    <w:p w:rsidR="00E9222D" w:rsidRPr="00A30ED4" w:rsidRDefault="00E9222D" w:rsidP="00F35BC5">
      <w:pPr>
        <w:spacing w:before="120"/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>Форма заявки на обучение по продуктам Honeywell Integrated Securi</w:t>
      </w:r>
      <w:r w:rsidR="00290E52" w:rsidRPr="00A30ED4">
        <w:rPr>
          <w:sz w:val="22"/>
          <w:szCs w:val="22"/>
          <w:lang w:val="ru-RU"/>
        </w:rPr>
        <w:t xml:space="preserve">ty приведена на </w:t>
      </w:r>
      <w:bookmarkStart w:id="2" w:name="_GoBack"/>
      <w:bookmarkEnd w:id="2"/>
      <w:r w:rsidR="003C4153">
        <w:rPr>
          <w:sz w:val="22"/>
          <w:szCs w:val="22"/>
          <w:lang w:val="ru-RU"/>
        </w:rPr>
        <w:t>стр. 7 данного документа</w:t>
      </w:r>
      <w:r w:rsidRPr="00A30ED4">
        <w:rPr>
          <w:sz w:val="22"/>
          <w:szCs w:val="22"/>
          <w:lang w:val="ru-RU"/>
        </w:rPr>
        <w:t>. Пожалуйста, заполните эту форму</w:t>
      </w:r>
      <w:r w:rsidR="00531522" w:rsidRPr="00A30ED4">
        <w:rPr>
          <w:sz w:val="22"/>
          <w:szCs w:val="22"/>
          <w:lang w:val="ru-RU"/>
        </w:rPr>
        <w:t xml:space="preserve">. </w:t>
      </w:r>
      <w:r w:rsidRPr="00A30ED4">
        <w:rPr>
          <w:sz w:val="22"/>
          <w:szCs w:val="22"/>
          <w:lang w:val="ru-RU"/>
        </w:rPr>
        <w:t>После получения заполненной формы мы пришлем подтверждение Вашего участия по электронной почте.</w:t>
      </w:r>
    </w:p>
    <w:p w:rsidR="00E9222D" w:rsidRPr="00A30ED4" w:rsidRDefault="00E9222D" w:rsidP="00B57AFA">
      <w:pPr>
        <w:tabs>
          <w:tab w:val="left" w:pos="3402"/>
        </w:tabs>
        <w:spacing w:before="240"/>
        <w:rPr>
          <w:b/>
          <w:sz w:val="22"/>
          <w:szCs w:val="22"/>
          <w:lang w:val="ru-RU"/>
        </w:rPr>
      </w:pPr>
      <w:r w:rsidRPr="00A30ED4">
        <w:rPr>
          <w:b/>
          <w:sz w:val="22"/>
          <w:szCs w:val="22"/>
          <w:lang w:val="ru-RU"/>
        </w:rPr>
        <w:t>Общие сведения</w:t>
      </w:r>
    </w:p>
    <w:p w:rsidR="006E3CBC" w:rsidRPr="00A30ED4" w:rsidRDefault="00E9222D" w:rsidP="00C33ABC">
      <w:pPr>
        <w:spacing w:after="120"/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>Техническое обучение про</w:t>
      </w:r>
      <w:r w:rsidR="00531522" w:rsidRPr="00A30ED4">
        <w:rPr>
          <w:sz w:val="22"/>
          <w:szCs w:val="22"/>
          <w:lang w:val="ru-RU"/>
        </w:rPr>
        <w:t>водится для инженеров компаний -</w:t>
      </w:r>
      <w:r w:rsidRPr="00A30ED4">
        <w:rPr>
          <w:sz w:val="22"/>
          <w:szCs w:val="22"/>
          <w:lang w:val="ru-RU"/>
        </w:rPr>
        <w:t xml:space="preserve"> системных интеграторов. </w:t>
      </w:r>
      <w:r w:rsidR="00EA400B" w:rsidRPr="00A30ED4">
        <w:rPr>
          <w:sz w:val="22"/>
          <w:szCs w:val="22"/>
          <w:lang w:val="ru-RU"/>
        </w:rPr>
        <w:t>Программа курса Pro-Watch ECO</w:t>
      </w:r>
      <w:r w:rsidR="00D75E80" w:rsidRPr="00A30ED4">
        <w:rPr>
          <w:sz w:val="22"/>
          <w:szCs w:val="22"/>
          <w:lang w:val="ru-RU"/>
        </w:rPr>
        <w:t xml:space="preserve"> приведена на стр. 5</w:t>
      </w:r>
      <w:r w:rsidR="006E3CBC" w:rsidRPr="00A30ED4">
        <w:rPr>
          <w:sz w:val="22"/>
          <w:szCs w:val="22"/>
          <w:lang w:val="ru-RU"/>
        </w:rPr>
        <w:t>-6</w:t>
      </w:r>
      <w:r w:rsidR="00EA400B" w:rsidRPr="00A30ED4">
        <w:rPr>
          <w:sz w:val="22"/>
          <w:szCs w:val="22"/>
          <w:lang w:val="ru-RU"/>
        </w:rPr>
        <w:t xml:space="preserve"> данного документа. Слушатели курсов должны иметь теоретические знания и практический опыт по работе с электронными системами безопасности и операционным систем</w:t>
      </w:r>
      <w:r w:rsidR="00F903B2">
        <w:rPr>
          <w:sz w:val="22"/>
          <w:szCs w:val="22"/>
          <w:lang w:val="ru-RU"/>
        </w:rPr>
        <w:t>ам семейства Microsoft Windows</w:t>
      </w:r>
      <w:r w:rsidR="00EA400B" w:rsidRPr="00A30ED4">
        <w:rPr>
          <w:sz w:val="22"/>
          <w:szCs w:val="22"/>
          <w:lang w:val="ru-RU"/>
        </w:rPr>
        <w:t xml:space="preserve">. </w:t>
      </w:r>
    </w:p>
    <w:p w:rsidR="00EA400B" w:rsidRPr="00A30ED4" w:rsidRDefault="00EA400B" w:rsidP="00C33ABC">
      <w:pPr>
        <w:spacing w:after="120"/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 xml:space="preserve">Для прохождения </w:t>
      </w:r>
      <w:r w:rsidR="002A205F" w:rsidRPr="00A30ED4">
        <w:rPr>
          <w:sz w:val="22"/>
          <w:szCs w:val="22"/>
          <w:lang w:val="ru-RU"/>
        </w:rPr>
        <w:t>обучения по продуктам Honeywell Integrated Security</w:t>
      </w:r>
      <w:r w:rsidRPr="00A30ED4">
        <w:rPr>
          <w:sz w:val="22"/>
          <w:szCs w:val="22"/>
          <w:lang w:val="ru-RU"/>
        </w:rPr>
        <w:t xml:space="preserve"> желательно, чтобы слушатели предварительно прошли обучение на следующих курсах Microsoft: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1417"/>
        <w:gridCol w:w="1593"/>
      </w:tblGrid>
      <w:tr w:rsidR="002A205F" w:rsidRPr="00A30ED4" w:rsidTr="002A205F">
        <w:tc>
          <w:tcPr>
            <w:tcW w:w="7088" w:type="dxa"/>
            <w:shd w:val="clear" w:color="auto" w:fill="002060"/>
          </w:tcPr>
          <w:p w:rsidR="002A205F" w:rsidRPr="00A30ED4" w:rsidRDefault="002A205F" w:rsidP="004225D0">
            <w:pPr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A30ED4">
              <w:rPr>
                <w:b/>
                <w:color w:val="FFFFFF" w:themeColor="background1"/>
                <w:sz w:val="20"/>
                <w:szCs w:val="20"/>
                <w:lang w:val="ru-RU"/>
              </w:rPr>
              <w:t>Название курса</w:t>
            </w:r>
          </w:p>
        </w:tc>
        <w:tc>
          <w:tcPr>
            <w:tcW w:w="1417" w:type="dxa"/>
            <w:shd w:val="clear" w:color="auto" w:fill="002060"/>
          </w:tcPr>
          <w:p w:rsidR="002A205F" w:rsidRPr="00A30ED4" w:rsidRDefault="002A205F" w:rsidP="002A205F">
            <w:pPr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A30ED4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Номер курса </w:t>
            </w:r>
          </w:p>
        </w:tc>
        <w:tc>
          <w:tcPr>
            <w:tcW w:w="1593" w:type="dxa"/>
            <w:shd w:val="clear" w:color="auto" w:fill="002060"/>
          </w:tcPr>
          <w:p w:rsidR="002A205F" w:rsidRPr="00A30ED4" w:rsidRDefault="002A205F" w:rsidP="002A205F">
            <w:pPr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A30ED4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Номер экзамена </w:t>
            </w:r>
          </w:p>
        </w:tc>
      </w:tr>
      <w:tr w:rsidR="0004559E" w:rsidRPr="005C17C0" w:rsidTr="002A205F">
        <w:tc>
          <w:tcPr>
            <w:tcW w:w="7088" w:type="dxa"/>
          </w:tcPr>
          <w:p w:rsidR="0004559E" w:rsidRPr="0004559E" w:rsidRDefault="0004559E" w:rsidP="002A205F">
            <w:pPr>
              <w:rPr>
                <w:b/>
                <w:sz w:val="20"/>
                <w:szCs w:val="20"/>
                <w:lang w:val="ru-RU"/>
              </w:rPr>
            </w:pPr>
            <w:r w:rsidRPr="0004559E">
              <w:rPr>
                <w:b/>
                <w:sz w:val="20"/>
                <w:szCs w:val="20"/>
                <w:lang w:val="ru-RU"/>
              </w:rPr>
              <w:t>Уровень Specialist (специалист)</w:t>
            </w:r>
            <w:r w:rsidR="006A74B8">
              <w:rPr>
                <w:b/>
                <w:sz w:val="20"/>
                <w:szCs w:val="20"/>
                <w:lang w:val="ru-RU"/>
              </w:rPr>
              <w:t>: и</w:t>
            </w:r>
            <w:r w:rsidRPr="0004559E">
              <w:rPr>
                <w:b/>
                <w:sz w:val="20"/>
                <w:szCs w:val="20"/>
                <w:lang w:val="ru-RU"/>
              </w:rPr>
              <w:t>зучение Windows 7</w:t>
            </w:r>
          </w:p>
        </w:tc>
        <w:tc>
          <w:tcPr>
            <w:tcW w:w="1417" w:type="dxa"/>
          </w:tcPr>
          <w:p w:rsidR="0004559E" w:rsidRPr="00A30ED4" w:rsidRDefault="0004559E" w:rsidP="004225D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93" w:type="dxa"/>
          </w:tcPr>
          <w:p w:rsidR="0004559E" w:rsidRPr="00A30ED4" w:rsidRDefault="0004559E" w:rsidP="004225D0">
            <w:pPr>
              <w:rPr>
                <w:sz w:val="20"/>
                <w:szCs w:val="20"/>
                <w:lang w:val="ru-RU"/>
              </w:rPr>
            </w:pPr>
          </w:p>
        </w:tc>
      </w:tr>
      <w:tr w:rsidR="002A205F" w:rsidRPr="00A30ED4" w:rsidTr="002A205F">
        <w:tc>
          <w:tcPr>
            <w:tcW w:w="7088" w:type="dxa"/>
          </w:tcPr>
          <w:p w:rsidR="002A205F" w:rsidRPr="00A30ED4" w:rsidRDefault="002A205F" w:rsidP="002A205F">
            <w:pPr>
              <w:rPr>
                <w:sz w:val="20"/>
                <w:szCs w:val="20"/>
                <w:lang w:val="ru-RU"/>
              </w:rPr>
            </w:pPr>
            <w:r w:rsidRPr="00A30ED4">
              <w:rPr>
                <w:sz w:val="20"/>
                <w:szCs w:val="20"/>
                <w:lang w:val="ru-RU"/>
              </w:rPr>
              <w:t>Установка и настройка Windows 7</w:t>
            </w:r>
          </w:p>
        </w:tc>
        <w:tc>
          <w:tcPr>
            <w:tcW w:w="1417" w:type="dxa"/>
          </w:tcPr>
          <w:p w:rsidR="002A205F" w:rsidRPr="00A30ED4" w:rsidRDefault="002A205F" w:rsidP="004225D0">
            <w:pPr>
              <w:rPr>
                <w:sz w:val="20"/>
                <w:szCs w:val="20"/>
                <w:lang w:val="ru-RU"/>
              </w:rPr>
            </w:pPr>
            <w:r w:rsidRPr="00A30ED4">
              <w:rPr>
                <w:sz w:val="20"/>
                <w:szCs w:val="20"/>
                <w:lang w:val="ru-RU"/>
              </w:rPr>
              <w:t>6292</w:t>
            </w:r>
          </w:p>
        </w:tc>
        <w:tc>
          <w:tcPr>
            <w:tcW w:w="1593" w:type="dxa"/>
          </w:tcPr>
          <w:p w:rsidR="002A205F" w:rsidRPr="00A30ED4" w:rsidRDefault="002A205F" w:rsidP="004225D0">
            <w:pPr>
              <w:rPr>
                <w:sz w:val="20"/>
                <w:szCs w:val="20"/>
                <w:lang w:val="ru-RU"/>
              </w:rPr>
            </w:pPr>
            <w:r w:rsidRPr="00A30ED4">
              <w:rPr>
                <w:sz w:val="20"/>
                <w:szCs w:val="20"/>
                <w:lang w:val="ru-RU"/>
              </w:rPr>
              <w:t>70-680</w:t>
            </w:r>
          </w:p>
        </w:tc>
      </w:tr>
      <w:tr w:rsidR="002A205F" w:rsidRPr="00A30ED4" w:rsidTr="002A205F">
        <w:tc>
          <w:tcPr>
            <w:tcW w:w="7088" w:type="dxa"/>
          </w:tcPr>
          <w:p w:rsidR="002A205F" w:rsidRPr="00A30ED4" w:rsidRDefault="002A205F" w:rsidP="004225D0">
            <w:pPr>
              <w:rPr>
                <w:sz w:val="20"/>
                <w:szCs w:val="20"/>
                <w:lang w:val="ru-RU"/>
              </w:rPr>
            </w:pPr>
            <w:r w:rsidRPr="00A30ED4">
              <w:rPr>
                <w:sz w:val="20"/>
                <w:szCs w:val="20"/>
                <w:lang w:val="ru-RU"/>
              </w:rPr>
              <w:t>Поддержка и устранение неисправностей ОС Windows 7 на предприятии</w:t>
            </w:r>
          </w:p>
        </w:tc>
        <w:tc>
          <w:tcPr>
            <w:tcW w:w="1417" w:type="dxa"/>
          </w:tcPr>
          <w:p w:rsidR="002A205F" w:rsidRPr="00A30ED4" w:rsidRDefault="002A205F" w:rsidP="004225D0">
            <w:pPr>
              <w:rPr>
                <w:sz w:val="20"/>
                <w:szCs w:val="20"/>
                <w:lang w:val="ru-RU"/>
              </w:rPr>
            </w:pPr>
            <w:r w:rsidRPr="00A30ED4">
              <w:rPr>
                <w:sz w:val="20"/>
                <w:szCs w:val="20"/>
                <w:lang w:val="ru-RU"/>
              </w:rPr>
              <w:t>6293</w:t>
            </w:r>
          </w:p>
        </w:tc>
        <w:tc>
          <w:tcPr>
            <w:tcW w:w="1593" w:type="dxa"/>
          </w:tcPr>
          <w:p w:rsidR="002A205F" w:rsidRPr="00A30ED4" w:rsidRDefault="002A205F" w:rsidP="004225D0">
            <w:pPr>
              <w:rPr>
                <w:sz w:val="20"/>
                <w:szCs w:val="20"/>
                <w:lang w:val="ru-RU"/>
              </w:rPr>
            </w:pPr>
            <w:r w:rsidRPr="00A30ED4">
              <w:rPr>
                <w:sz w:val="20"/>
                <w:szCs w:val="20"/>
                <w:lang w:val="ru-RU"/>
              </w:rPr>
              <w:t>70-685</w:t>
            </w:r>
          </w:p>
        </w:tc>
      </w:tr>
      <w:tr w:rsidR="002A205F" w:rsidRPr="00A30ED4" w:rsidTr="002A205F">
        <w:tc>
          <w:tcPr>
            <w:tcW w:w="7088" w:type="dxa"/>
          </w:tcPr>
          <w:p w:rsidR="002A205F" w:rsidRPr="00A30ED4" w:rsidRDefault="002A205F" w:rsidP="004225D0">
            <w:pPr>
              <w:rPr>
                <w:sz w:val="20"/>
                <w:szCs w:val="20"/>
                <w:lang w:val="ru-RU"/>
              </w:rPr>
            </w:pPr>
            <w:r w:rsidRPr="00A30ED4">
              <w:rPr>
                <w:sz w:val="20"/>
                <w:szCs w:val="20"/>
                <w:lang w:val="ru-RU"/>
              </w:rPr>
              <w:t>Планирование и управление развертыванием Windows 7</w:t>
            </w:r>
          </w:p>
        </w:tc>
        <w:tc>
          <w:tcPr>
            <w:tcW w:w="1417" w:type="dxa"/>
          </w:tcPr>
          <w:p w:rsidR="002A205F" w:rsidRPr="00A30ED4" w:rsidRDefault="002A205F" w:rsidP="004225D0">
            <w:pPr>
              <w:rPr>
                <w:sz w:val="20"/>
                <w:szCs w:val="20"/>
                <w:lang w:val="ru-RU"/>
              </w:rPr>
            </w:pPr>
            <w:r w:rsidRPr="00A30ED4">
              <w:rPr>
                <w:sz w:val="20"/>
                <w:szCs w:val="20"/>
                <w:lang w:val="ru-RU"/>
              </w:rPr>
              <w:t>6294</w:t>
            </w:r>
          </w:p>
        </w:tc>
        <w:tc>
          <w:tcPr>
            <w:tcW w:w="1593" w:type="dxa"/>
          </w:tcPr>
          <w:p w:rsidR="002A205F" w:rsidRPr="00A30ED4" w:rsidRDefault="002A205F" w:rsidP="004225D0">
            <w:pPr>
              <w:rPr>
                <w:sz w:val="20"/>
                <w:szCs w:val="20"/>
                <w:lang w:val="ru-RU"/>
              </w:rPr>
            </w:pPr>
            <w:r w:rsidRPr="00A30ED4">
              <w:rPr>
                <w:sz w:val="20"/>
                <w:szCs w:val="20"/>
                <w:lang w:val="ru-RU"/>
              </w:rPr>
              <w:t>70-686</w:t>
            </w:r>
          </w:p>
        </w:tc>
      </w:tr>
      <w:tr w:rsidR="00F903B2" w:rsidRPr="00A30ED4" w:rsidTr="00A00FD0">
        <w:tc>
          <w:tcPr>
            <w:tcW w:w="10098" w:type="dxa"/>
            <w:gridSpan w:val="3"/>
          </w:tcPr>
          <w:p w:rsidR="00F903B2" w:rsidRPr="00A30ED4" w:rsidRDefault="00F903B2" w:rsidP="0004559E">
            <w:pPr>
              <w:ind w:left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или</w:t>
            </w:r>
          </w:p>
        </w:tc>
      </w:tr>
      <w:tr w:rsidR="0004559E" w:rsidRPr="005C17C0" w:rsidTr="00A00FD0">
        <w:tc>
          <w:tcPr>
            <w:tcW w:w="10098" w:type="dxa"/>
            <w:gridSpan w:val="3"/>
          </w:tcPr>
          <w:p w:rsidR="0004559E" w:rsidRPr="0004559E" w:rsidRDefault="0004559E" w:rsidP="0004559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Уровень Associate (н</w:t>
            </w:r>
            <w:r w:rsidRPr="0004559E">
              <w:rPr>
                <w:b/>
                <w:sz w:val="20"/>
                <w:szCs w:val="20"/>
                <w:lang w:val="ru-RU"/>
              </w:rPr>
              <w:t>ачинающий специалист): учебный курс по Windows 10</w:t>
            </w:r>
          </w:p>
        </w:tc>
      </w:tr>
      <w:tr w:rsidR="00F903B2" w:rsidRPr="00F903B2" w:rsidTr="002A205F">
        <w:tc>
          <w:tcPr>
            <w:tcW w:w="7088" w:type="dxa"/>
          </w:tcPr>
          <w:p w:rsidR="00F903B2" w:rsidRPr="00A30ED4" w:rsidRDefault="00F903B2" w:rsidP="00F903B2">
            <w:pPr>
              <w:rPr>
                <w:sz w:val="20"/>
                <w:szCs w:val="20"/>
                <w:lang w:val="ru-RU"/>
              </w:rPr>
            </w:pPr>
            <w:r w:rsidRPr="00F903B2">
              <w:rPr>
                <w:sz w:val="20"/>
                <w:szCs w:val="20"/>
                <w:lang w:val="ru-RU"/>
              </w:rPr>
              <w:t>Configuring Windows 8.1</w:t>
            </w:r>
          </w:p>
        </w:tc>
        <w:tc>
          <w:tcPr>
            <w:tcW w:w="1417" w:type="dxa"/>
          </w:tcPr>
          <w:p w:rsidR="00F903B2" w:rsidRPr="00A30ED4" w:rsidRDefault="00F903B2" w:rsidP="00F903B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687</w:t>
            </w:r>
          </w:p>
        </w:tc>
        <w:tc>
          <w:tcPr>
            <w:tcW w:w="1593" w:type="dxa"/>
          </w:tcPr>
          <w:p w:rsidR="00F903B2" w:rsidRPr="00A30ED4" w:rsidRDefault="0004559E" w:rsidP="00F903B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70-</w:t>
            </w:r>
            <w:r w:rsidR="00F903B2">
              <w:rPr>
                <w:sz w:val="20"/>
                <w:szCs w:val="20"/>
                <w:lang w:val="ru-RU"/>
              </w:rPr>
              <w:t>687</w:t>
            </w:r>
          </w:p>
        </w:tc>
      </w:tr>
      <w:tr w:rsidR="00F903B2" w:rsidRPr="00F903B2" w:rsidTr="002A205F">
        <w:tc>
          <w:tcPr>
            <w:tcW w:w="7088" w:type="dxa"/>
          </w:tcPr>
          <w:p w:rsidR="00F903B2" w:rsidRPr="00A30ED4" w:rsidRDefault="00F903B2" w:rsidP="00F903B2">
            <w:pPr>
              <w:rPr>
                <w:sz w:val="20"/>
                <w:szCs w:val="20"/>
                <w:lang w:val="ru-RU"/>
              </w:rPr>
            </w:pPr>
            <w:r w:rsidRPr="00F903B2">
              <w:rPr>
                <w:sz w:val="20"/>
                <w:szCs w:val="20"/>
                <w:lang w:val="ru-RU"/>
              </w:rPr>
              <w:t>Supporting Windows 8.1</w:t>
            </w:r>
          </w:p>
        </w:tc>
        <w:tc>
          <w:tcPr>
            <w:tcW w:w="1417" w:type="dxa"/>
          </w:tcPr>
          <w:p w:rsidR="00F903B2" w:rsidRPr="00A30ED4" w:rsidRDefault="00F903B2" w:rsidP="00F903B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688</w:t>
            </w:r>
          </w:p>
        </w:tc>
        <w:tc>
          <w:tcPr>
            <w:tcW w:w="1593" w:type="dxa"/>
          </w:tcPr>
          <w:p w:rsidR="00F903B2" w:rsidRPr="00A30ED4" w:rsidRDefault="0004559E" w:rsidP="00F903B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70-</w:t>
            </w:r>
            <w:r w:rsidR="00F903B2">
              <w:rPr>
                <w:sz w:val="20"/>
                <w:szCs w:val="20"/>
                <w:lang w:val="ru-RU"/>
              </w:rPr>
              <w:t>688</w:t>
            </w:r>
          </w:p>
        </w:tc>
      </w:tr>
      <w:tr w:rsidR="00F903B2" w:rsidRPr="00F903B2" w:rsidTr="002A205F">
        <w:tc>
          <w:tcPr>
            <w:tcW w:w="7088" w:type="dxa"/>
          </w:tcPr>
          <w:p w:rsidR="00F903B2" w:rsidRPr="00A30ED4" w:rsidRDefault="00F903B2" w:rsidP="00F903B2">
            <w:pPr>
              <w:rPr>
                <w:sz w:val="20"/>
                <w:szCs w:val="20"/>
                <w:lang w:val="ru-RU"/>
              </w:rPr>
            </w:pPr>
            <w:r w:rsidRPr="00F903B2">
              <w:rPr>
                <w:sz w:val="20"/>
                <w:szCs w:val="20"/>
                <w:lang w:val="ru-RU"/>
              </w:rPr>
              <w:t>Installing and Configuring Windows 10</w:t>
            </w:r>
          </w:p>
        </w:tc>
        <w:tc>
          <w:tcPr>
            <w:tcW w:w="1417" w:type="dxa"/>
          </w:tcPr>
          <w:p w:rsidR="00F903B2" w:rsidRPr="00A30ED4" w:rsidRDefault="00F903B2" w:rsidP="00F903B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697-1</w:t>
            </w:r>
          </w:p>
        </w:tc>
        <w:tc>
          <w:tcPr>
            <w:tcW w:w="1593" w:type="dxa"/>
          </w:tcPr>
          <w:p w:rsidR="00F903B2" w:rsidRPr="00A30ED4" w:rsidRDefault="0004559E" w:rsidP="00F903B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70-</w:t>
            </w:r>
            <w:r w:rsidR="00F903B2">
              <w:rPr>
                <w:sz w:val="20"/>
                <w:szCs w:val="20"/>
                <w:lang w:val="ru-RU"/>
              </w:rPr>
              <w:t>697</w:t>
            </w:r>
          </w:p>
        </w:tc>
      </w:tr>
      <w:tr w:rsidR="00F903B2" w:rsidRPr="00F903B2" w:rsidTr="00F903B2">
        <w:trPr>
          <w:trHeight w:val="70"/>
        </w:trPr>
        <w:tc>
          <w:tcPr>
            <w:tcW w:w="7088" w:type="dxa"/>
          </w:tcPr>
          <w:p w:rsidR="00F903B2" w:rsidRPr="00F903B2" w:rsidRDefault="00F903B2" w:rsidP="00F903B2">
            <w:pPr>
              <w:rPr>
                <w:sz w:val="20"/>
                <w:szCs w:val="20"/>
              </w:rPr>
            </w:pPr>
            <w:r w:rsidRPr="00F903B2">
              <w:rPr>
                <w:sz w:val="20"/>
                <w:szCs w:val="20"/>
              </w:rPr>
              <w:t>Deploying and Managing Windows 10 Using Enterprise Services</w:t>
            </w:r>
          </w:p>
        </w:tc>
        <w:tc>
          <w:tcPr>
            <w:tcW w:w="1417" w:type="dxa"/>
          </w:tcPr>
          <w:p w:rsidR="00F903B2" w:rsidRPr="00F903B2" w:rsidRDefault="00F903B2" w:rsidP="00F903B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697-2</w:t>
            </w:r>
          </w:p>
        </w:tc>
        <w:tc>
          <w:tcPr>
            <w:tcW w:w="1593" w:type="dxa"/>
          </w:tcPr>
          <w:p w:rsidR="00F903B2" w:rsidRPr="00F903B2" w:rsidRDefault="00F903B2" w:rsidP="00F903B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D75E80" w:rsidRPr="00A30ED4" w:rsidRDefault="006E3CBC" w:rsidP="004B4735">
      <w:pPr>
        <w:spacing w:before="120"/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>Дополнительно д</w:t>
      </w:r>
      <w:r w:rsidR="00D75E80" w:rsidRPr="00A30ED4">
        <w:rPr>
          <w:sz w:val="22"/>
          <w:szCs w:val="22"/>
          <w:lang w:val="ru-RU"/>
        </w:rPr>
        <w:t>ля Pro-Watch Advanced необходимо прохождение след</w:t>
      </w:r>
      <w:r w:rsidRPr="00A30ED4">
        <w:rPr>
          <w:sz w:val="22"/>
          <w:szCs w:val="22"/>
          <w:lang w:val="ru-RU"/>
        </w:rPr>
        <w:t>ующих курсов</w:t>
      </w:r>
      <w:r w:rsidR="00D75E80" w:rsidRPr="00A30ED4">
        <w:rPr>
          <w:sz w:val="22"/>
          <w:szCs w:val="22"/>
          <w:lang w:val="ru-RU"/>
        </w:rPr>
        <w:t xml:space="preserve"> Microsoft: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1417"/>
        <w:gridCol w:w="1593"/>
      </w:tblGrid>
      <w:tr w:rsidR="00D75E80" w:rsidRPr="00A30ED4" w:rsidTr="00A30F7A">
        <w:tc>
          <w:tcPr>
            <w:tcW w:w="7088" w:type="dxa"/>
            <w:shd w:val="clear" w:color="auto" w:fill="002060"/>
          </w:tcPr>
          <w:p w:rsidR="00D75E80" w:rsidRPr="00A30ED4" w:rsidRDefault="00D75E80" w:rsidP="00A30F7A">
            <w:pPr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A30ED4">
              <w:rPr>
                <w:b/>
                <w:color w:val="FFFFFF" w:themeColor="background1"/>
                <w:sz w:val="20"/>
                <w:szCs w:val="20"/>
                <w:lang w:val="ru-RU"/>
              </w:rPr>
              <w:t>Название курса</w:t>
            </w:r>
          </w:p>
        </w:tc>
        <w:tc>
          <w:tcPr>
            <w:tcW w:w="1417" w:type="dxa"/>
            <w:shd w:val="clear" w:color="auto" w:fill="002060"/>
          </w:tcPr>
          <w:p w:rsidR="00D75E80" w:rsidRPr="00A30ED4" w:rsidRDefault="00D75E80" w:rsidP="00A30F7A">
            <w:pPr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A30ED4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Номер курса </w:t>
            </w:r>
          </w:p>
        </w:tc>
        <w:tc>
          <w:tcPr>
            <w:tcW w:w="1593" w:type="dxa"/>
            <w:shd w:val="clear" w:color="auto" w:fill="002060"/>
          </w:tcPr>
          <w:p w:rsidR="00D75E80" w:rsidRPr="00A30ED4" w:rsidRDefault="00D75E80" w:rsidP="00A30F7A">
            <w:pPr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A30ED4">
              <w:rPr>
                <w:b/>
                <w:color w:val="FFFFFF" w:themeColor="background1"/>
                <w:sz w:val="20"/>
                <w:szCs w:val="20"/>
                <w:lang w:val="ru-RU"/>
              </w:rPr>
              <w:t xml:space="preserve">Номер экзамена </w:t>
            </w:r>
          </w:p>
        </w:tc>
      </w:tr>
      <w:tr w:rsidR="00D75E80" w:rsidRPr="00A30ED4" w:rsidTr="00A30F7A">
        <w:tc>
          <w:tcPr>
            <w:tcW w:w="7088" w:type="dxa"/>
          </w:tcPr>
          <w:p w:rsidR="00D75E80" w:rsidRPr="00A30ED4" w:rsidRDefault="00F4019E" w:rsidP="00A30F7A">
            <w:pPr>
              <w:rPr>
                <w:sz w:val="20"/>
                <w:szCs w:val="20"/>
                <w:lang w:val="ru-RU"/>
              </w:rPr>
            </w:pPr>
            <w:r w:rsidRPr="00A30ED4">
              <w:rPr>
                <w:sz w:val="20"/>
                <w:szCs w:val="20"/>
                <w:lang w:val="ru-RU"/>
              </w:rPr>
              <w:t>Выполнение запросов в SQL Server 2012</w:t>
            </w:r>
          </w:p>
        </w:tc>
        <w:tc>
          <w:tcPr>
            <w:tcW w:w="1417" w:type="dxa"/>
          </w:tcPr>
          <w:p w:rsidR="00D75E80" w:rsidRPr="00A30ED4" w:rsidRDefault="00F4019E" w:rsidP="00A30F7A">
            <w:pPr>
              <w:rPr>
                <w:sz w:val="20"/>
                <w:szCs w:val="20"/>
                <w:lang w:val="ru-RU"/>
              </w:rPr>
            </w:pPr>
            <w:r w:rsidRPr="00A30ED4">
              <w:rPr>
                <w:sz w:val="20"/>
                <w:szCs w:val="20"/>
                <w:lang w:val="ru-RU"/>
              </w:rPr>
              <w:t>10774</w:t>
            </w:r>
          </w:p>
        </w:tc>
        <w:tc>
          <w:tcPr>
            <w:tcW w:w="1593" w:type="dxa"/>
          </w:tcPr>
          <w:p w:rsidR="00D75E80" w:rsidRPr="00A30ED4" w:rsidRDefault="00F4019E" w:rsidP="00A30F7A">
            <w:pPr>
              <w:rPr>
                <w:sz w:val="20"/>
                <w:szCs w:val="20"/>
                <w:lang w:val="ru-RU"/>
              </w:rPr>
            </w:pPr>
            <w:r w:rsidRPr="00A30ED4">
              <w:rPr>
                <w:sz w:val="20"/>
                <w:szCs w:val="20"/>
                <w:lang w:val="ru-RU"/>
              </w:rPr>
              <w:t>70-461</w:t>
            </w:r>
          </w:p>
        </w:tc>
      </w:tr>
      <w:tr w:rsidR="00F4019E" w:rsidRPr="00A30ED4" w:rsidTr="00A30F7A">
        <w:tc>
          <w:tcPr>
            <w:tcW w:w="7088" w:type="dxa"/>
          </w:tcPr>
          <w:p w:rsidR="00F4019E" w:rsidRPr="00A30ED4" w:rsidRDefault="00F4019E" w:rsidP="00A30F7A">
            <w:pPr>
              <w:rPr>
                <w:sz w:val="20"/>
                <w:szCs w:val="20"/>
                <w:lang w:val="ru-RU"/>
              </w:rPr>
            </w:pPr>
            <w:r w:rsidRPr="00A30ED4">
              <w:rPr>
                <w:sz w:val="20"/>
                <w:szCs w:val="20"/>
                <w:lang w:val="ru-RU"/>
              </w:rPr>
              <w:t>Администрирование баз данных Microsoft SQL Server 2012</w:t>
            </w:r>
          </w:p>
        </w:tc>
        <w:tc>
          <w:tcPr>
            <w:tcW w:w="1417" w:type="dxa"/>
          </w:tcPr>
          <w:p w:rsidR="00F4019E" w:rsidRPr="00A30ED4" w:rsidRDefault="00F4019E" w:rsidP="00A30F7A">
            <w:pPr>
              <w:rPr>
                <w:sz w:val="20"/>
                <w:szCs w:val="20"/>
                <w:lang w:val="ru-RU"/>
              </w:rPr>
            </w:pPr>
            <w:r w:rsidRPr="00A30ED4">
              <w:rPr>
                <w:sz w:val="20"/>
                <w:szCs w:val="20"/>
                <w:lang w:val="ru-RU"/>
              </w:rPr>
              <w:t>10775</w:t>
            </w:r>
          </w:p>
        </w:tc>
        <w:tc>
          <w:tcPr>
            <w:tcW w:w="1593" w:type="dxa"/>
          </w:tcPr>
          <w:p w:rsidR="00F4019E" w:rsidRPr="00A30ED4" w:rsidRDefault="00F4019E" w:rsidP="00A30F7A">
            <w:pPr>
              <w:rPr>
                <w:sz w:val="20"/>
                <w:szCs w:val="20"/>
                <w:lang w:val="ru-RU"/>
              </w:rPr>
            </w:pPr>
            <w:r w:rsidRPr="00A30ED4">
              <w:rPr>
                <w:sz w:val="20"/>
                <w:szCs w:val="20"/>
                <w:lang w:val="ru-RU"/>
              </w:rPr>
              <w:t>70-462</w:t>
            </w:r>
          </w:p>
        </w:tc>
      </w:tr>
    </w:tbl>
    <w:p w:rsidR="00CC2C15" w:rsidRPr="00A30ED4" w:rsidRDefault="00CC2C15" w:rsidP="00B61731">
      <w:pPr>
        <w:tabs>
          <w:tab w:val="left" w:pos="3402"/>
        </w:tabs>
        <w:spacing w:before="360"/>
        <w:rPr>
          <w:b/>
          <w:sz w:val="22"/>
          <w:szCs w:val="22"/>
          <w:lang w:val="ru-RU"/>
        </w:rPr>
      </w:pPr>
      <w:r w:rsidRPr="00A30ED4">
        <w:rPr>
          <w:b/>
          <w:sz w:val="22"/>
          <w:szCs w:val="22"/>
          <w:lang w:val="ru-RU"/>
        </w:rPr>
        <w:t>Адрес и контактная информация</w:t>
      </w:r>
    </w:p>
    <w:p w:rsidR="00511BF5" w:rsidRPr="00A30ED4" w:rsidRDefault="00CC2C15" w:rsidP="001C226A">
      <w:pPr>
        <w:rPr>
          <w:rFonts w:cs="Arial"/>
          <w:sz w:val="22"/>
          <w:szCs w:val="22"/>
          <w:lang w:val="ru-RU"/>
        </w:rPr>
      </w:pPr>
      <w:r w:rsidRPr="00A30ED4">
        <w:rPr>
          <w:rFonts w:cs="Arial"/>
          <w:sz w:val="22"/>
          <w:szCs w:val="22"/>
          <w:lang w:val="ru-RU"/>
        </w:rPr>
        <w:t xml:space="preserve">Занятия проходят по адресу: </w:t>
      </w:r>
      <w:r w:rsidR="00C33ABC" w:rsidRPr="00A30ED4">
        <w:rPr>
          <w:rFonts w:cs="Arial"/>
          <w:sz w:val="22"/>
          <w:szCs w:val="22"/>
          <w:lang w:val="ru-RU"/>
        </w:rPr>
        <w:t>Москва, ул. Киевская, д. 7, подъезд 7, этаж 8,</w:t>
      </w:r>
      <w:r w:rsidRPr="00A30ED4">
        <w:rPr>
          <w:rFonts w:cs="Arial"/>
          <w:sz w:val="22"/>
          <w:szCs w:val="22"/>
          <w:lang w:val="ru-RU"/>
        </w:rPr>
        <w:t xml:space="preserve"> ЗАО "Хоневелл" (метро «Киевская»). </w:t>
      </w:r>
      <w:r w:rsidR="00C33ABC" w:rsidRPr="00A30ED4">
        <w:rPr>
          <w:rFonts w:cs="Arial"/>
          <w:sz w:val="22"/>
          <w:szCs w:val="22"/>
          <w:lang w:val="ru-RU"/>
        </w:rPr>
        <w:t>Для прохода в офис необходимо получить гостевые карты на первом</w:t>
      </w:r>
      <w:r w:rsidRPr="00A30ED4">
        <w:rPr>
          <w:rFonts w:cs="Arial"/>
          <w:sz w:val="22"/>
          <w:szCs w:val="22"/>
          <w:lang w:val="ru-RU"/>
        </w:rPr>
        <w:t xml:space="preserve"> этаже и подняться на лифте на восьмой</w:t>
      </w:r>
      <w:r w:rsidR="00C33ABC" w:rsidRPr="00A30ED4">
        <w:rPr>
          <w:rFonts w:cs="Arial"/>
          <w:sz w:val="22"/>
          <w:szCs w:val="22"/>
          <w:lang w:val="ru-RU"/>
        </w:rPr>
        <w:t xml:space="preserve"> этаж в наш офис. Стандартное время пр</w:t>
      </w:r>
      <w:r w:rsidR="00C722AF" w:rsidRPr="00A30ED4">
        <w:rPr>
          <w:rFonts w:cs="Arial"/>
          <w:sz w:val="22"/>
          <w:szCs w:val="22"/>
          <w:lang w:val="ru-RU"/>
        </w:rPr>
        <w:t>оведения занятий – с 10:00 до 17</w:t>
      </w:r>
      <w:r w:rsidR="00C33ABC" w:rsidRPr="00A30ED4">
        <w:rPr>
          <w:rFonts w:cs="Arial"/>
          <w:sz w:val="22"/>
          <w:szCs w:val="22"/>
          <w:lang w:val="ru-RU"/>
        </w:rPr>
        <w:t xml:space="preserve">:00. Точное время </w:t>
      </w:r>
      <w:r w:rsidRPr="00A30ED4">
        <w:rPr>
          <w:rFonts w:cs="Arial"/>
          <w:sz w:val="22"/>
          <w:szCs w:val="22"/>
          <w:lang w:val="ru-RU"/>
        </w:rPr>
        <w:t>проведения занятий</w:t>
      </w:r>
      <w:r w:rsidR="00C33ABC" w:rsidRPr="00A30ED4">
        <w:rPr>
          <w:rFonts w:cs="Arial"/>
          <w:sz w:val="22"/>
          <w:szCs w:val="22"/>
          <w:lang w:val="ru-RU"/>
        </w:rPr>
        <w:t xml:space="preserve"> </w:t>
      </w:r>
      <w:r w:rsidR="006E3CBC" w:rsidRPr="00A30ED4">
        <w:rPr>
          <w:rFonts w:cs="Arial"/>
          <w:sz w:val="22"/>
          <w:szCs w:val="22"/>
          <w:lang w:val="ru-RU"/>
        </w:rPr>
        <w:t>указывается</w:t>
      </w:r>
      <w:r w:rsidR="00C33ABC" w:rsidRPr="00A30ED4">
        <w:rPr>
          <w:rFonts w:cs="Arial"/>
          <w:sz w:val="22"/>
          <w:szCs w:val="22"/>
          <w:lang w:val="ru-RU"/>
        </w:rPr>
        <w:t xml:space="preserve"> в </w:t>
      </w:r>
      <w:r w:rsidR="006E3CBC" w:rsidRPr="00A30ED4">
        <w:rPr>
          <w:rFonts w:cs="Arial"/>
          <w:sz w:val="22"/>
          <w:szCs w:val="22"/>
          <w:lang w:val="ru-RU"/>
        </w:rPr>
        <w:t>подтверждении</w:t>
      </w:r>
      <w:r w:rsidR="00C33ABC" w:rsidRPr="00A30ED4">
        <w:rPr>
          <w:rFonts w:cs="Arial"/>
          <w:sz w:val="22"/>
          <w:szCs w:val="22"/>
          <w:lang w:val="ru-RU"/>
        </w:rPr>
        <w:t xml:space="preserve">, которое будет отправлено </w:t>
      </w:r>
      <w:r w:rsidR="006E3CBC" w:rsidRPr="00A30ED4">
        <w:rPr>
          <w:rFonts w:cs="Arial"/>
          <w:sz w:val="22"/>
          <w:szCs w:val="22"/>
          <w:lang w:val="ru-RU"/>
        </w:rPr>
        <w:t>слушателям</w:t>
      </w:r>
      <w:r w:rsidRPr="00A30ED4">
        <w:rPr>
          <w:rFonts w:cs="Arial"/>
          <w:sz w:val="22"/>
          <w:szCs w:val="22"/>
          <w:lang w:val="ru-RU"/>
        </w:rPr>
        <w:t xml:space="preserve"> </w:t>
      </w:r>
      <w:r w:rsidR="00C33ABC" w:rsidRPr="00A30ED4">
        <w:rPr>
          <w:rFonts w:cs="Arial"/>
          <w:sz w:val="22"/>
          <w:szCs w:val="22"/>
          <w:lang w:val="ru-RU"/>
        </w:rPr>
        <w:t>по электронной почте. Слушатели должны прибыть к ме</w:t>
      </w:r>
      <w:r w:rsidR="00EF5B69" w:rsidRPr="00A30ED4">
        <w:rPr>
          <w:rFonts w:cs="Arial"/>
          <w:sz w:val="22"/>
          <w:szCs w:val="22"/>
          <w:lang w:val="ru-RU"/>
        </w:rPr>
        <w:t>сту проведения обучения за 10-15</w:t>
      </w:r>
      <w:r w:rsidR="00C33ABC" w:rsidRPr="00A30ED4">
        <w:rPr>
          <w:rFonts w:cs="Arial"/>
          <w:sz w:val="22"/>
          <w:szCs w:val="22"/>
          <w:lang w:val="ru-RU"/>
        </w:rPr>
        <w:t xml:space="preserve"> минут до начала занятий.</w:t>
      </w:r>
      <w:r w:rsidR="00511BF5" w:rsidRPr="00A30ED4">
        <w:rPr>
          <w:rFonts w:cs="Arial"/>
          <w:sz w:val="22"/>
          <w:szCs w:val="22"/>
          <w:lang w:val="ru-RU"/>
        </w:rPr>
        <w:t xml:space="preserve"> </w:t>
      </w:r>
      <w:r w:rsidR="00511BF5" w:rsidRPr="00A30ED4">
        <w:rPr>
          <w:sz w:val="22"/>
          <w:szCs w:val="22"/>
          <w:lang w:val="ru-RU"/>
        </w:rPr>
        <w:t>В случае возникновения каких-либо вопросов, на них смогут ответить:</w:t>
      </w:r>
    </w:p>
    <w:p w:rsidR="00511BF5" w:rsidRPr="00A30ED4" w:rsidRDefault="00511BF5" w:rsidP="001D045B">
      <w:pPr>
        <w:spacing w:before="120"/>
        <w:ind w:left="720"/>
        <w:rPr>
          <w:b/>
          <w:sz w:val="22"/>
          <w:szCs w:val="22"/>
          <w:lang w:val="ru-RU"/>
        </w:rPr>
      </w:pPr>
      <w:r w:rsidRPr="00A30ED4">
        <w:rPr>
          <w:b/>
          <w:sz w:val="22"/>
          <w:szCs w:val="22"/>
          <w:lang w:val="ru-RU"/>
        </w:rPr>
        <w:t>Волковицкий Василий Дмитриевич</w:t>
      </w:r>
    </w:p>
    <w:p w:rsidR="00511BF5" w:rsidRPr="00A30ED4" w:rsidRDefault="00511BF5" w:rsidP="00511BF5">
      <w:pPr>
        <w:ind w:left="720"/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>Руководитель технической службы</w:t>
      </w:r>
      <w:r w:rsidR="006E3CBC" w:rsidRPr="00A30ED4">
        <w:rPr>
          <w:sz w:val="22"/>
          <w:szCs w:val="22"/>
          <w:lang w:val="ru-RU"/>
        </w:rPr>
        <w:t xml:space="preserve"> Honeywell Security Group (Россия и СНГ)</w:t>
      </w:r>
    </w:p>
    <w:p w:rsidR="00511BF5" w:rsidRPr="00A30ED4" w:rsidRDefault="007E3BD7" w:rsidP="00511BF5">
      <w:pPr>
        <w:ind w:left="720"/>
        <w:rPr>
          <w:sz w:val="22"/>
          <w:szCs w:val="22"/>
          <w:lang w:val="ru-RU"/>
        </w:rPr>
      </w:pPr>
      <w:hyperlink r:id="rId9" w:history="1">
        <w:r w:rsidR="00511BF5" w:rsidRPr="00A30ED4">
          <w:rPr>
            <w:rStyle w:val="Hyperlink"/>
            <w:sz w:val="22"/>
            <w:szCs w:val="22"/>
            <w:lang w:val="ru-RU"/>
          </w:rPr>
          <w:t>Vassili.Volkovitski@honeywell.com</w:t>
        </w:r>
      </w:hyperlink>
    </w:p>
    <w:p w:rsidR="00960AAA" w:rsidRPr="00A30ED4" w:rsidRDefault="00511BF5" w:rsidP="000E3166">
      <w:pPr>
        <w:ind w:left="720"/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>М</w:t>
      </w:r>
      <w:r w:rsidR="006E3CBC" w:rsidRPr="00A30ED4">
        <w:rPr>
          <w:sz w:val="22"/>
          <w:szCs w:val="22"/>
          <w:lang w:val="ru-RU"/>
        </w:rPr>
        <w:t>об</w:t>
      </w:r>
      <w:r w:rsidRPr="00A30ED4">
        <w:rPr>
          <w:sz w:val="22"/>
          <w:szCs w:val="22"/>
          <w:lang w:val="ru-RU"/>
        </w:rPr>
        <w:t>.: +7 (921) 915-12-25</w:t>
      </w:r>
    </w:p>
    <w:p w:rsidR="001D045B" w:rsidRPr="00A30ED4" w:rsidRDefault="00511BF5" w:rsidP="00B57AFA">
      <w:pPr>
        <w:spacing w:before="120"/>
        <w:ind w:left="720"/>
        <w:rPr>
          <w:b/>
          <w:sz w:val="22"/>
          <w:szCs w:val="22"/>
          <w:lang w:val="ru-RU"/>
        </w:rPr>
      </w:pPr>
      <w:r w:rsidRPr="00A30ED4">
        <w:rPr>
          <w:b/>
          <w:sz w:val="22"/>
          <w:szCs w:val="22"/>
          <w:lang w:val="ru-RU"/>
        </w:rPr>
        <w:t>Сапожников Константин</w:t>
      </w:r>
      <w:r w:rsidR="001D045B" w:rsidRPr="00A30ED4">
        <w:rPr>
          <w:b/>
          <w:sz w:val="22"/>
          <w:szCs w:val="22"/>
          <w:lang w:val="ru-RU"/>
        </w:rPr>
        <w:t xml:space="preserve"> Николаевич</w:t>
      </w:r>
    </w:p>
    <w:p w:rsidR="00F35BC5" w:rsidRPr="00A30ED4" w:rsidRDefault="00F35BC5" w:rsidP="00F35BC5">
      <w:pPr>
        <w:ind w:left="720"/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 xml:space="preserve">Специалист службы технической поддержки </w:t>
      </w:r>
      <w:r w:rsidRPr="00A30ED4">
        <w:rPr>
          <w:sz w:val="22"/>
          <w:szCs w:val="22"/>
          <w:lang w:val="ru-RU"/>
        </w:rPr>
        <w:br/>
        <w:t>Honeywell Security Group (Россия и СНГ)</w:t>
      </w:r>
    </w:p>
    <w:p w:rsidR="001D045B" w:rsidRPr="00A30ED4" w:rsidRDefault="007E3BD7" w:rsidP="001D045B">
      <w:pPr>
        <w:ind w:left="720"/>
        <w:rPr>
          <w:sz w:val="22"/>
          <w:szCs w:val="22"/>
          <w:lang w:val="ru-RU"/>
        </w:rPr>
      </w:pPr>
      <w:hyperlink r:id="rId10" w:history="1">
        <w:r w:rsidR="001D045B" w:rsidRPr="00A30ED4">
          <w:rPr>
            <w:rStyle w:val="Hyperlink"/>
            <w:sz w:val="22"/>
            <w:szCs w:val="22"/>
            <w:lang w:val="ru-RU"/>
          </w:rPr>
          <w:t>Konstantin.Sapozhnikov@honeywell.com</w:t>
        </w:r>
      </w:hyperlink>
    </w:p>
    <w:p w:rsidR="001D045B" w:rsidRPr="00A30ED4" w:rsidRDefault="001D045B" w:rsidP="001D045B">
      <w:pPr>
        <w:ind w:left="720"/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>Моб.: +7 (916) 992-30-81</w:t>
      </w:r>
    </w:p>
    <w:p w:rsidR="00F35BC5" w:rsidRPr="00A30ED4" w:rsidRDefault="00F35BC5" w:rsidP="00B57AFA">
      <w:pPr>
        <w:spacing w:before="120"/>
        <w:ind w:left="720"/>
        <w:rPr>
          <w:b/>
          <w:sz w:val="22"/>
          <w:szCs w:val="22"/>
          <w:lang w:val="ru-RU"/>
        </w:rPr>
      </w:pPr>
      <w:r w:rsidRPr="00A30ED4">
        <w:rPr>
          <w:b/>
          <w:sz w:val="22"/>
          <w:szCs w:val="22"/>
          <w:lang w:val="ru-RU"/>
        </w:rPr>
        <w:t>Чуйков Сергей Павлович</w:t>
      </w:r>
    </w:p>
    <w:p w:rsidR="00F35BC5" w:rsidRPr="00A30ED4" w:rsidRDefault="00F35BC5" w:rsidP="00F35BC5">
      <w:pPr>
        <w:ind w:left="720"/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 xml:space="preserve">Специалист службы технической поддержки </w:t>
      </w:r>
      <w:r w:rsidRPr="00A30ED4">
        <w:rPr>
          <w:sz w:val="22"/>
          <w:szCs w:val="22"/>
          <w:lang w:val="ru-RU"/>
        </w:rPr>
        <w:br/>
        <w:t>Honeywell Security Group (Россия и СНГ)</w:t>
      </w:r>
    </w:p>
    <w:p w:rsidR="00F35BC5" w:rsidRPr="00A30ED4" w:rsidRDefault="007E3BD7" w:rsidP="00F35BC5">
      <w:pPr>
        <w:ind w:left="720"/>
        <w:rPr>
          <w:sz w:val="22"/>
          <w:szCs w:val="22"/>
          <w:lang w:val="ru-RU"/>
        </w:rPr>
      </w:pPr>
      <w:hyperlink r:id="rId11" w:history="1">
        <w:r w:rsidR="00F35BC5" w:rsidRPr="00A30ED4">
          <w:rPr>
            <w:rStyle w:val="Hyperlink"/>
            <w:sz w:val="22"/>
            <w:szCs w:val="22"/>
            <w:lang w:val="ru-RU"/>
          </w:rPr>
          <w:t>sergey.chuykov@honeywell.com</w:t>
        </w:r>
      </w:hyperlink>
      <w:r w:rsidR="00F35BC5" w:rsidRPr="00A30ED4">
        <w:rPr>
          <w:sz w:val="22"/>
          <w:szCs w:val="22"/>
          <w:lang w:val="ru-RU"/>
        </w:rPr>
        <w:t xml:space="preserve"> </w:t>
      </w:r>
    </w:p>
    <w:p w:rsidR="00F35BC5" w:rsidRPr="00A30ED4" w:rsidRDefault="00F35BC5" w:rsidP="00B57AFA">
      <w:pPr>
        <w:ind w:left="720"/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>Моб.: +7 (985) 795-09-41</w:t>
      </w:r>
    </w:p>
    <w:p w:rsidR="00C722AF" w:rsidRPr="00B57AFA" w:rsidRDefault="00B57AFA" w:rsidP="00B57AFA">
      <w:pPr>
        <w:spacing w:before="360" w:after="6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Месторасположение офиса</w:t>
      </w:r>
    </w:p>
    <w:p w:rsidR="00C722AF" w:rsidRPr="00A30ED4" w:rsidRDefault="00C722AF" w:rsidP="00C722AF">
      <w:pPr>
        <w:rPr>
          <w:b/>
          <w:sz w:val="22"/>
          <w:szCs w:val="22"/>
          <w:lang w:val="ru-RU"/>
        </w:rPr>
      </w:pPr>
      <w:r w:rsidRPr="00A30ED4">
        <w:rPr>
          <w:b/>
          <w:noProof/>
          <w:sz w:val="22"/>
          <w:szCs w:val="22"/>
          <w:lang w:val="ru-RU" w:eastAsia="ru-RU"/>
        </w:rPr>
        <w:drawing>
          <wp:inline distT="0" distB="0" distL="0" distR="0">
            <wp:extent cx="6334125" cy="37433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4E4" w:rsidRPr="00A30ED4" w:rsidRDefault="00D904E4" w:rsidP="00B61731">
      <w:pPr>
        <w:spacing w:before="360"/>
        <w:rPr>
          <w:b/>
          <w:sz w:val="22"/>
          <w:szCs w:val="22"/>
          <w:lang w:val="ru-RU"/>
        </w:rPr>
      </w:pPr>
      <w:r w:rsidRPr="00A30ED4">
        <w:rPr>
          <w:b/>
          <w:sz w:val="22"/>
          <w:szCs w:val="22"/>
          <w:lang w:val="ru-RU"/>
        </w:rPr>
        <w:t>Учебные материалы</w:t>
      </w:r>
    </w:p>
    <w:p w:rsidR="001D045B" w:rsidRPr="00A30ED4" w:rsidRDefault="00D904E4">
      <w:pPr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 xml:space="preserve">Все сопутствующие материалы и необходимая техническая документация по курсу обучения выдается слушателям по окончании занятий на </w:t>
      </w:r>
      <w:r w:rsidR="00B57AFA">
        <w:rPr>
          <w:sz w:val="22"/>
          <w:szCs w:val="22"/>
          <w:lang w:val="ru-RU"/>
        </w:rPr>
        <w:t>электронном носителе</w:t>
      </w:r>
      <w:r w:rsidRPr="00A30ED4">
        <w:rPr>
          <w:sz w:val="22"/>
          <w:szCs w:val="22"/>
          <w:lang w:val="ru-RU"/>
        </w:rPr>
        <w:t>.</w:t>
      </w:r>
    </w:p>
    <w:p w:rsidR="004225D0" w:rsidRPr="00A30ED4" w:rsidRDefault="00D904E4" w:rsidP="003B1C8E">
      <w:pPr>
        <w:spacing w:before="360"/>
        <w:rPr>
          <w:b/>
          <w:sz w:val="22"/>
          <w:szCs w:val="22"/>
          <w:lang w:val="ru-RU"/>
        </w:rPr>
      </w:pPr>
      <w:r w:rsidRPr="00A30ED4">
        <w:rPr>
          <w:b/>
          <w:sz w:val="22"/>
          <w:szCs w:val="22"/>
          <w:lang w:val="ru-RU"/>
        </w:rPr>
        <w:t>Условия</w:t>
      </w:r>
    </w:p>
    <w:p w:rsidR="00D904E4" w:rsidRPr="00A30ED4" w:rsidRDefault="00D904E4" w:rsidP="004225D0">
      <w:pPr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>Предоставление подписанной заявки на обучение означает согласие с приведенными ниже стандартными условиями</w:t>
      </w:r>
      <w:r w:rsidR="00B61731" w:rsidRPr="00A30ED4">
        <w:rPr>
          <w:sz w:val="22"/>
          <w:szCs w:val="22"/>
          <w:lang w:val="ru-RU"/>
        </w:rPr>
        <w:t xml:space="preserve"> Honeywell Security </w:t>
      </w:r>
      <w:r w:rsidR="00B57AFA">
        <w:rPr>
          <w:sz w:val="22"/>
          <w:szCs w:val="22"/>
        </w:rPr>
        <w:t>and</w:t>
      </w:r>
      <w:r w:rsidR="00B57AFA" w:rsidRPr="00B57AFA">
        <w:rPr>
          <w:sz w:val="22"/>
          <w:szCs w:val="22"/>
          <w:lang w:val="ru-RU"/>
        </w:rPr>
        <w:t xml:space="preserve"> </w:t>
      </w:r>
      <w:r w:rsidR="00B57AFA">
        <w:rPr>
          <w:sz w:val="22"/>
          <w:szCs w:val="22"/>
        </w:rPr>
        <w:t>Fire</w:t>
      </w:r>
      <w:r w:rsidRPr="00A30ED4">
        <w:rPr>
          <w:sz w:val="22"/>
          <w:szCs w:val="22"/>
          <w:lang w:val="ru-RU"/>
        </w:rPr>
        <w:t>.</w:t>
      </w:r>
    </w:p>
    <w:p w:rsidR="00D904E4" w:rsidRPr="00A30ED4" w:rsidRDefault="00D904E4" w:rsidP="00D904E4">
      <w:pPr>
        <w:pStyle w:val="ListParagraph"/>
        <w:numPr>
          <w:ilvl w:val="0"/>
          <w:numId w:val="9"/>
        </w:numPr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>Заявка на участи</w:t>
      </w:r>
      <w:r w:rsidR="00F04E11" w:rsidRPr="00A30ED4">
        <w:rPr>
          <w:sz w:val="22"/>
          <w:szCs w:val="22"/>
          <w:lang w:val="ru-RU"/>
        </w:rPr>
        <w:t xml:space="preserve">е </w:t>
      </w:r>
      <w:r w:rsidRPr="00A30ED4">
        <w:rPr>
          <w:sz w:val="22"/>
          <w:szCs w:val="22"/>
          <w:lang w:val="ru-RU"/>
        </w:rPr>
        <w:t xml:space="preserve">должна быть </w:t>
      </w:r>
      <w:r w:rsidR="00B57AFA">
        <w:rPr>
          <w:sz w:val="22"/>
          <w:szCs w:val="22"/>
          <w:lang w:val="ru-RU"/>
        </w:rPr>
        <w:t>отправлена по электронной почте</w:t>
      </w:r>
      <w:r w:rsidRPr="00A30ED4">
        <w:rPr>
          <w:sz w:val="22"/>
          <w:szCs w:val="22"/>
          <w:lang w:val="ru-RU"/>
        </w:rPr>
        <w:t xml:space="preserve"> представителю Honeywell Security </w:t>
      </w:r>
      <w:r w:rsidR="00B57AFA">
        <w:rPr>
          <w:sz w:val="22"/>
          <w:szCs w:val="22"/>
        </w:rPr>
        <w:t>and</w:t>
      </w:r>
      <w:r w:rsidR="00B57AFA" w:rsidRPr="00B57AFA">
        <w:rPr>
          <w:sz w:val="22"/>
          <w:szCs w:val="22"/>
          <w:lang w:val="ru-RU"/>
        </w:rPr>
        <w:t xml:space="preserve"> </w:t>
      </w:r>
      <w:r w:rsidR="00B57AFA">
        <w:rPr>
          <w:sz w:val="22"/>
          <w:szCs w:val="22"/>
        </w:rPr>
        <w:t>Fire</w:t>
      </w:r>
      <w:r w:rsidRPr="00A30ED4">
        <w:rPr>
          <w:sz w:val="22"/>
          <w:szCs w:val="22"/>
          <w:lang w:val="ru-RU"/>
        </w:rPr>
        <w:t xml:space="preserve"> не позднее трех недель до запланированной даты начала учебного курса.</w:t>
      </w:r>
      <w:r w:rsidR="001C226A" w:rsidRPr="00A30ED4">
        <w:rPr>
          <w:sz w:val="22"/>
          <w:szCs w:val="22"/>
          <w:lang w:val="ru-RU"/>
        </w:rPr>
        <w:t xml:space="preserve"> Заявки не принимаются по факсу или в устной форме по телефону.</w:t>
      </w:r>
    </w:p>
    <w:p w:rsidR="00F04E11" w:rsidRPr="00A30ED4" w:rsidRDefault="00F04E11" w:rsidP="00F04E11">
      <w:pPr>
        <w:pStyle w:val="ListParagraph"/>
        <w:numPr>
          <w:ilvl w:val="0"/>
          <w:numId w:val="9"/>
        </w:numPr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 xml:space="preserve">Участвовать в обучении могут только слушатели, получившие подтверждение от представителя Honeywell Security </w:t>
      </w:r>
      <w:r w:rsidR="00B57AFA">
        <w:rPr>
          <w:sz w:val="22"/>
          <w:szCs w:val="22"/>
        </w:rPr>
        <w:t>and</w:t>
      </w:r>
      <w:r w:rsidR="00B57AFA" w:rsidRPr="00B57AFA">
        <w:rPr>
          <w:sz w:val="22"/>
          <w:szCs w:val="22"/>
          <w:lang w:val="ru-RU"/>
        </w:rPr>
        <w:t xml:space="preserve"> </w:t>
      </w:r>
      <w:r w:rsidR="00B57AFA">
        <w:rPr>
          <w:sz w:val="22"/>
          <w:szCs w:val="22"/>
        </w:rPr>
        <w:t>Fire</w:t>
      </w:r>
      <w:r w:rsidRPr="00A30ED4">
        <w:rPr>
          <w:sz w:val="22"/>
          <w:szCs w:val="22"/>
          <w:lang w:val="ru-RU"/>
        </w:rPr>
        <w:t>. Занятия будут проводиться в соответствии с программой курса и дни, указанные в нашем подтверждении, а не в исходной заявке, полученной от слушателя.</w:t>
      </w:r>
    </w:p>
    <w:p w:rsidR="00B61731" w:rsidRPr="00A30ED4" w:rsidRDefault="00F04E11" w:rsidP="00B61731">
      <w:pPr>
        <w:pStyle w:val="ListParagraph"/>
        <w:numPr>
          <w:ilvl w:val="0"/>
          <w:numId w:val="9"/>
        </w:numPr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 xml:space="preserve">Подтверждение высылается только слушателям, правильно заполнившим заявку на проведение обучения и отправившим ее по электронной почте. </w:t>
      </w:r>
    </w:p>
    <w:p w:rsidR="00B61731" w:rsidRPr="00A30ED4" w:rsidRDefault="00B61731" w:rsidP="00B61731">
      <w:pPr>
        <w:pStyle w:val="ListParagraph"/>
        <w:numPr>
          <w:ilvl w:val="0"/>
          <w:numId w:val="9"/>
        </w:numPr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 xml:space="preserve">Полученное подтверждение может быть передано другому сотруднику компании – системного интегратора или проектной организации, имеющего соответствующую квалификацию. </w:t>
      </w:r>
    </w:p>
    <w:p w:rsidR="00F04E11" w:rsidRPr="00A30ED4" w:rsidRDefault="00F04E11" w:rsidP="00F04E11">
      <w:pPr>
        <w:pStyle w:val="ListParagraph"/>
        <w:numPr>
          <w:ilvl w:val="0"/>
          <w:numId w:val="9"/>
        </w:numPr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 xml:space="preserve">В зависимости от обстоятельств Honeywell Security </w:t>
      </w:r>
      <w:r w:rsidR="00B57AFA">
        <w:rPr>
          <w:sz w:val="22"/>
          <w:szCs w:val="22"/>
        </w:rPr>
        <w:t>and</w:t>
      </w:r>
      <w:r w:rsidR="00B57AFA" w:rsidRPr="00B57AFA">
        <w:rPr>
          <w:sz w:val="22"/>
          <w:szCs w:val="22"/>
          <w:lang w:val="ru-RU"/>
        </w:rPr>
        <w:t xml:space="preserve"> </w:t>
      </w:r>
      <w:r w:rsidR="00B57AFA">
        <w:rPr>
          <w:sz w:val="22"/>
          <w:szCs w:val="22"/>
        </w:rPr>
        <w:t>Fire</w:t>
      </w:r>
      <w:r w:rsidRPr="00A30ED4">
        <w:rPr>
          <w:sz w:val="22"/>
          <w:szCs w:val="22"/>
          <w:lang w:val="ru-RU"/>
        </w:rPr>
        <w:t xml:space="preserve"> имеет право отказать в проведении обучения, или, по взаимному согласию, перенести его на другие даты. </w:t>
      </w:r>
    </w:p>
    <w:p w:rsidR="00D904E4" w:rsidRPr="00A30ED4" w:rsidRDefault="00F04E11" w:rsidP="00F04E11">
      <w:pPr>
        <w:pStyle w:val="ListParagraph"/>
        <w:numPr>
          <w:ilvl w:val="0"/>
          <w:numId w:val="9"/>
        </w:numPr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 xml:space="preserve">В случае полного бронирования учебного класса на выбранные слушателем даты представитель Honeywell Security </w:t>
      </w:r>
      <w:r w:rsidR="00B57AFA">
        <w:rPr>
          <w:sz w:val="22"/>
          <w:szCs w:val="22"/>
        </w:rPr>
        <w:t>and</w:t>
      </w:r>
      <w:r w:rsidR="00B57AFA" w:rsidRPr="00B57AFA">
        <w:rPr>
          <w:sz w:val="22"/>
          <w:szCs w:val="22"/>
          <w:lang w:val="ru-RU"/>
        </w:rPr>
        <w:t xml:space="preserve"> </w:t>
      </w:r>
      <w:r w:rsidR="00B57AFA">
        <w:rPr>
          <w:sz w:val="22"/>
          <w:szCs w:val="22"/>
        </w:rPr>
        <w:t>Fire</w:t>
      </w:r>
      <w:r w:rsidRPr="00A30ED4">
        <w:rPr>
          <w:sz w:val="22"/>
          <w:szCs w:val="22"/>
          <w:lang w:val="ru-RU"/>
        </w:rPr>
        <w:t xml:space="preserve"> проинформирует о возможности проведения обучения в другие даты. Пожалуйста, примите во внимание, что для проведения эффективного технического обучения число слушателей в одной группе не должно превышать шести человек. Ранняя подача заявки на обучение позволяет гарантировать наличие мест в учебном классе</w:t>
      </w:r>
      <w:r w:rsidR="00510104" w:rsidRPr="00A30ED4">
        <w:rPr>
          <w:sz w:val="22"/>
          <w:szCs w:val="22"/>
          <w:lang w:val="ru-RU"/>
        </w:rPr>
        <w:t xml:space="preserve"> на выбранные даты</w:t>
      </w:r>
      <w:r w:rsidRPr="00A30ED4">
        <w:rPr>
          <w:sz w:val="22"/>
          <w:szCs w:val="22"/>
          <w:lang w:val="ru-RU"/>
        </w:rPr>
        <w:t>.</w:t>
      </w:r>
    </w:p>
    <w:p w:rsidR="00B61731" w:rsidRPr="00A30ED4" w:rsidRDefault="007F7419" w:rsidP="003B1C8E">
      <w:pPr>
        <w:pStyle w:val="ListParagraph"/>
        <w:numPr>
          <w:ilvl w:val="0"/>
          <w:numId w:val="9"/>
        </w:numPr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>Курс может быть отменен в случае подачи недостаточного количества заявок от слушателей.</w:t>
      </w:r>
    </w:p>
    <w:p w:rsidR="001C226A" w:rsidRPr="00A30ED4" w:rsidRDefault="001C226A" w:rsidP="003B1C8E">
      <w:pPr>
        <w:pStyle w:val="ListParagraph"/>
        <w:numPr>
          <w:ilvl w:val="0"/>
          <w:numId w:val="9"/>
        </w:numPr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>Заявка на обучение должна быть заполнена индивидуально на каждого слушателя.</w:t>
      </w:r>
    </w:p>
    <w:p w:rsidR="00D904E4" w:rsidRPr="00A30ED4" w:rsidRDefault="003B1C8E" w:rsidP="003B1C8E">
      <w:pPr>
        <w:spacing w:before="360"/>
        <w:rPr>
          <w:b/>
          <w:sz w:val="22"/>
          <w:szCs w:val="22"/>
          <w:lang w:val="ru-RU"/>
        </w:rPr>
      </w:pPr>
      <w:r w:rsidRPr="00A30ED4">
        <w:rPr>
          <w:b/>
          <w:sz w:val="22"/>
          <w:szCs w:val="22"/>
          <w:lang w:val="ru-RU"/>
        </w:rPr>
        <w:lastRenderedPageBreak/>
        <w:t>Отмена подтвержденной заявки на обучение</w:t>
      </w:r>
    </w:p>
    <w:p w:rsidR="003B1C8E" w:rsidRPr="00A30ED4" w:rsidRDefault="003B1C8E" w:rsidP="004225D0">
      <w:pPr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>Информация об отмене подтвержденной заявки слушателя должна быть отправлена по электронной почте Василию Дмитриевичу Волковицкому:</w:t>
      </w:r>
      <w:r w:rsidR="001C226A" w:rsidRPr="00A30ED4">
        <w:rPr>
          <w:sz w:val="22"/>
          <w:szCs w:val="22"/>
          <w:lang w:val="ru-RU"/>
        </w:rPr>
        <w:t xml:space="preserve"> </w:t>
      </w:r>
      <w:hyperlink r:id="rId13" w:history="1">
        <w:r w:rsidRPr="00A30ED4">
          <w:rPr>
            <w:rStyle w:val="Hyperlink"/>
            <w:sz w:val="22"/>
            <w:szCs w:val="22"/>
            <w:lang w:val="ru-RU"/>
          </w:rPr>
          <w:t>Vassili.Volkovitski@honeywell.com</w:t>
        </w:r>
      </w:hyperlink>
    </w:p>
    <w:p w:rsidR="008158C0" w:rsidRPr="00A30ED4" w:rsidRDefault="003B1C8E">
      <w:pPr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>При отмене подтвержденной заявки менее, чем за пять рабочих дней до начала учебного курса, или отсутствия слушателя на обучении, взимается плата в размере 10000 рублей для каждого слушателя.</w:t>
      </w:r>
    </w:p>
    <w:p w:rsidR="001C226A" w:rsidRPr="00A30ED4" w:rsidRDefault="001C226A" w:rsidP="001C226A">
      <w:pPr>
        <w:tabs>
          <w:tab w:val="left" w:pos="3402"/>
        </w:tabs>
        <w:spacing w:before="360"/>
        <w:rPr>
          <w:b/>
          <w:sz w:val="22"/>
          <w:szCs w:val="22"/>
          <w:lang w:val="ru-RU"/>
        </w:rPr>
      </w:pPr>
      <w:r w:rsidRPr="00A30ED4">
        <w:rPr>
          <w:b/>
          <w:sz w:val="22"/>
          <w:szCs w:val="22"/>
          <w:lang w:val="ru-RU"/>
        </w:rPr>
        <w:t>Дополнительная информация</w:t>
      </w:r>
    </w:p>
    <w:p w:rsidR="001C226A" w:rsidRPr="00A30ED4" w:rsidRDefault="001C226A" w:rsidP="001C226A">
      <w:pPr>
        <w:pStyle w:val="ListParagraph"/>
        <w:numPr>
          <w:ilvl w:val="0"/>
          <w:numId w:val="8"/>
        </w:numPr>
        <w:tabs>
          <w:tab w:val="left" w:pos="3402"/>
        </w:tabs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 xml:space="preserve">Занятия проводятся в учебном классе. </w:t>
      </w:r>
    </w:p>
    <w:p w:rsidR="001C226A" w:rsidRPr="00A30ED4" w:rsidRDefault="006F5CB7" w:rsidP="001C226A">
      <w:pPr>
        <w:pStyle w:val="ListParagraph"/>
        <w:numPr>
          <w:ilvl w:val="0"/>
          <w:numId w:val="8"/>
        </w:numPr>
        <w:tabs>
          <w:tab w:val="left" w:pos="3402"/>
        </w:tabs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 xml:space="preserve">Группа слушателей – от </w:t>
      </w:r>
      <w:r w:rsidR="00C722AF" w:rsidRPr="00A30ED4">
        <w:rPr>
          <w:sz w:val="22"/>
          <w:szCs w:val="22"/>
          <w:lang w:val="ru-RU"/>
        </w:rPr>
        <w:t>3</w:t>
      </w:r>
      <w:r w:rsidRPr="00A30ED4">
        <w:rPr>
          <w:sz w:val="22"/>
          <w:szCs w:val="22"/>
          <w:lang w:val="ru-RU"/>
        </w:rPr>
        <w:t xml:space="preserve"> до </w:t>
      </w:r>
      <w:r w:rsidR="000E3166" w:rsidRPr="00A30ED4">
        <w:rPr>
          <w:sz w:val="22"/>
          <w:szCs w:val="22"/>
          <w:lang w:val="ru-RU"/>
        </w:rPr>
        <w:t>6</w:t>
      </w:r>
      <w:r w:rsidR="001C226A" w:rsidRPr="00A30ED4">
        <w:rPr>
          <w:sz w:val="22"/>
          <w:szCs w:val="22"/>
          <w:lang w:val="ru-RU"/>
        </w:rPr>
        <w:t xml:space="preserve"> человек.</w:t>
      </w:r>
    </w:p>
    <w:p w:rsidR="001C226A" w:rsidRPr="00A30ED4" w:rsidRDefault="001C226A" w:rsidP="001C226A">
      <w:pPr>
        <w:pStyle w:val="ListParagraph"/>
        <w:numPr>
          <w:ilvl w:val="0"/>
          <w:numId w:val="8"/>
        </w:numPr>
        <w:tabs>
          <w:tab w:val="left" w:pos="3402"/>
        </w:tabs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>Слушателям предоставляются стенды с оборудованием и рабочие станции.</w:t>
      </w:r>
    </w:p>
    <w:p w:rsidR="001C226A" w:rsidRPr="00A30ED4" w:rsidRDefault="001C226A" w:rsidP="001C226A">
      <w:pPr>
        <w:pStyle w:val="ListParagraph"/>
        <w:numPr>
          <w:ilvl w:val="0"/>
          <w:numId w:val="8"/>
        </w:numPr>
        <w:tabs>
          <w:tab w:val="left" w:pos="3402"/>
        </w:tabs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>Во время занятий предусмотрены перерывы на чай/кофе (предоставляются бесплатно) и обеденный перерыв. Пообедать можно в кафе на первом этаже бизнес-центра.</w:t>
      </w:r>
    </w:p>
    <w:p w:rsidR="001C226A" w:rsidRPr="00A30ED4" w:rsidRDefault="001C226A" w:rsidP="001C226A">
      <w:pPr>
        <w:pStyle w:val="ListParagraph"/>
        <w:numPr>
          <w:ilvl w:val="0"/>
          <w:numId w:val="8"/>
        </w:numPr>
        <w:tabs>
          <w:tab w:val="left" w:pos="3402"/>
        </w:tabs>
        <w:rPr>
          <w:sz w:val="22"/>
          <w:szCs w:val="22"/>
          <w:lang w:val="ru-RU"/>
        </w:rPr>
      </w:pPr>
      <w:r w:rsidRPr="00A30ED4">
        <w:rPr>
          <w:sz w:val="22"/>
          <w:szCs w:val="22"/>
          <w:lang w:val="ru-RU"/>
        </w:rPr>
        <w:t>Содержание программы и продолжительность занятий могут быть изменены в процессе обучения по предварительному согласованию со слушателями.</w:t>
      </w:r>
    </w:p>
    <w:p w:rsidR="001C226A" w:rsidRPr="00A30ED4" w:rsidRDefault="001C226A">
      <w:pPr>
        <w:rPr>
          <w:sz w:val="22"/>
          <w:szCs w:val="22"/>
          <w:lang w:val="ru-RU"/>
        </w:rPr>
      </w:pPr>
    </w:p>
    <w:p w:rsidR="00C722AF" w:rsidRPr="00A30ED4" w:rsidRDefault="00C722AF">
      <w:pPr>
        <w:rPr>
          <w:b/>
          <w:sz w:val="28"/>
          <w:lang w:val="ru-RU"/>
        </w:rPr>
      </w:pPr>
      <w:r w:rsidRPr="00A30ED4">
        <w:rPr>
          <w:b/>
          <w:sz w:val="28"/>
          <w:lang w:val="ru-RU"/>
        </w:rPr>
        <w:br w:type="page"/>
      </w:r>
    </w:p>
    <w:p w:rsidR="00DB3F0E" w:rsidRPr="00A30ED4" w:rsidRDefault="00DB3F0E" w:rsidP="001C226A">
      <w:pPr>
        <w:jc w:val="center"/>
        <w:rPr>
          <w:b/>
          <w:sz w:val="28"/>
          <w:lang w:val="ru-RU"/>
        </w:rPr>
      </w:pPr>
      <w:r w:rsidRPr="00A30ED4">
        <w:rPr>
          <w:b/>
          <w:sz w:val="28"/>
          <w:lang w:val="ru-RU"/>
        </w:rPr>
        <w:lastRenderedPageBreak/>
        <w:t>Программа учебного курса Pro-Watch ECO</w:t>
      </w:r>
    </w:p>
    <w:p w:rsidR="00DB3F0E" w:rsidRPr="00A30ED4" w:rsidRDefault="00DB3F0E" w:rsidP="00DB3F0E">
      <w:pPr>
        <w:rPr>
          <w:rFonts w:cs="Arial"/>
          <w:sz w:val="20"/>
          <w:szCs w:val="20"/>
          <w:u w:val="single"/>
          <w:lang w:val="ru-RU"/>
        </w:rPr>
      </w:pPr>
    </w:p>
    <w:p w:rsidR="00DB3F0E" w:rsidRPr="00A30ED4" w:rsidRDefault="00DB3F0E" w:rsidP="00DB3F0E">
      <w:pPr>
        <w:rPr>
          <w:rFonts w:cs="Arial"/>
          <w:b/>
          <w:lang w:val="ru-RU"/>
        </w:rPr>
      </w:pPr>
      <w:r w:rsidRPr="00A30ED4">
        <w:rPr>
          <w:rFonts w:cs="Arial"/>
          <w:b/>
          <w:lang w:val="ru-RU"/>
        </w:rPr>
        <w:t>Первый день</w:t>
      </w:r>
    </w:p>
    <w:p w:rsidR="00DB3F0E" w:rsidRPr="00F61CE3" w:rsidRDefault="00DB3F0E" w:rsidP="00DB3F0E">
      <w:pPr>
        <w:numPr>
          <w:ilvl w:val="0"/>
          <w:numId w:val="10"/>
        </w:numPr>
        <w:spacing w:before="160"/>
        <w:ind w:left="284" w:hanging="284"/>
        <w:rPr>
          <w:rFonts w:cs="Arial"/>
          <w:sz w:val="20"/>
          <w:szCs w:val="20"/>
        </w:rPr>
      </w:pPr>
      <w:r w:rsidRPr="00A30ED4">
        <w:rPr>
          <w:rFonts w:cs="Arial"/>
          <w:sz w:val="20"/>
          <w:szCs w:val="20"/>
          <w:lang w:val="ru-RU"/>
        </w:rPr>
        <w:t>Описание целей и задач курса. Информация</w:t>
      </w:r>
      <w:r w:rsidRPr="00F61CE3">
        <w:rPr>
          <w:rFonts w:cs="Arial"/>
          <w:sz w:val="20"/>
          <w:szCs w:val="20"/>
        </w:rPr>
        <w:t xml:space="preserve"> </w:t>
      </w:r>
      <w:r w:rsidRPr="00A30ED4">
        <w:rPr>
          <w:rFonts w:cs="Arial"/>
          <w:sz w:val="20"/>
          <w:szCs w:val="20"/>
          <w:lang w:val="ru-RU"/>
        </w:rPr>
        <w:t>о</w:t>
      </w:r>
      <w:r w:rsidRPr="00F61CE3">
        <w:rPr>
          <w:rFonts w:cs="Arial"/>
          <w:sz w:val="20"/>
          <w:szCs w:val="20"/>
        </w:rPr>
        <w:t xml:space="preserve"> Honeywell Security </w:t>
      </w:r>
      <w:r w:rsidR="00B57AFA">
        <w:rPr>
          <w:rFonts w:cs="Arial"/>
          <w:sz w:val="20"/>
          <w:szCs w:val="20"/>
        </w:rPr>
        <w:t>and Fire</w:t>
      </w:r>
      <w:r w:rsidRPr="00F61CE3">
        <w:rPr>
          <w:rFonts w:cs="Arial"/>
          <w:sz w:val="20"/>
          <w:szCs w:val="20"/>
        </w:rPr>
        <w:t>.</w:t>
      </w:r>
    </w:p>
    <w:p w:rsidR="00DB3F0E" w:rsidRPr="00A30ED4" w:rsidRDefault="00DB3F0E" w:rsidP="00DB3F0E">
      <w:pPr>
        <w:numPr>
          <w:ilvl w:val="0"/>
          <w:numId w:val="10"/>
        </w:numPr>
        <w:spacing w:before="160"/>
        <w:ind w:left="284" w:hanging="284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 xml:space="preserve">Общие сведения о программном обеспечении Pro-Watch </w:t>
      </w:r>
      <w:r w:rsidR="00B57AFA">
        <w:rPr>
          <w:rFonts w:cs="Arial"/>
          <w:sz w:val="20"/>
          <w:szCs w:val="20"/>
          <w:lang w:val="ru-RU"/>
        </w:rPr>
        <w:t>версии 4.x</w:t>
      </w:r>
      <w:r w:rsidRPr="00A30ED4">
        <w:rPr>
          <w:rFonts w:cs="Arial"/>
          <w:sz w:val="20"/>
          <w:szCs w:val="20"/>
          <w:lang w:val="ru-RU"/>
        </w:rPr>
        <w:t>. Основные функциональные возможности по организации комплексных и интегрированных систем безопасности.</w:t>
      </w:r>
    </w:p>
    <w:p w:rsidR="00DB3F0E" w:rsidRPr="00A30ED4" w:rsidRDefault="00DB3F0E" w:rsidP="00DB3F0E">
      <w:pPr>
        <w:numPr>
          <w:ilvl w:val="0"/>
          <w:numId w:val="10"/>
        </w:numPr>
        <w:spacing w:before="160"/>
        <w:ind w:left="284" w:hanging="284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Контроллеры PW6000 и PW6101.</w:t>
      </w:r>
    </w:p>
    <w:p w:rsidR="00DB3F0E" w:rsidRPr="00A30ED4" w:rsidRDefault="00DB3F0E" w:rsidP="00DB3F0E">
      <w:pPr>
        <w:pStyle w:val="ListParagraph"/>
        <w:numPr>
          <w:ilvl w:val="0"/>
          <w:numId w:val="13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Характеристики контроллеров.</w:t>
      </w:r>
    </w:p>
    <w:p w:rsidR="00DB3F0E" w:rsidRPr="00A30ED4" w:rsidRDefault="00DB3F0E" w:rsidP="00DB3F0E">
      <w:pPr>
        <w:pStyle w:val="ListParagraph"/>
        <w:numPr>
          <w:ilvl w:val="0"/>
          <w:numId w:val="13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Модули расширения и корпуса для контроллеров.</w:t>
      </w:r>
    </w:p>
    <w:p w:rsidR="00DB3F0E" w:rsidRPr="00A30ED4" w:rsidRDefault="00DB3F0E" w:rsidP="00DB3F0E">
      <w:pPr>
        <w:pStyle w:val="ListParagraph"/>
        <w:numPr>
          <w:ilvl w:val="0"/>
          <w:numId w:val="13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 xml:space="preserve">Считыватели и карты для систем контроля и управления доступом. Характеристики интерфейса Виганда и передаваемых данных. </w:t>
      </w:r>
    </w:p>
    <w:p w:rsidR="00DB3F0E" w:rsidRPr="00A30ED4" w:rsidRDefault="00DB3F0E" w:rsidP="00DB3F0E">
      <w:pPr>
        <w:pStyle w:val="ListParagraph"/>
        <w:numPr>
          <w:ilvl w:val="0"/>
          <w:numId w:val="13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Объединение контроллеров серии PW в сеть с использованием интерфейсов RS-485 и Ethernet. Структуры и особенности сетевых систем. Организация связи между контроллером и сервером Pro-Watch.</w:t>
      </w:r>
    </w:p>
    <w:p w:rsidR="00DB3F0E" w:rsidRPr="00A30ED4" w:rsidRDefault="00DB3F0E" w:rsidP="00DB3F0E">
      <w:pPr>
        <w:pStyle w:val="ListParagraph"/>
        <w:numPr>
          <w:ilvl w:val="0"/>
          <w:numId w:val="13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Возможности контроллеров по организации систем охранной сигнализации.</w:t>
      </w:r>
    </w:p>
    <w:p w:rsidR="00DB3F0E" w:rsidRPr="00A30ED4" w:rsidRDefault="00DB3F0E" w:rsidP="00DB3F0E">
      <w:pPr>
        <w:pStyle w:val="ListParagraph"/>
        <w:numPr>
          <w:ilvl w:val="0"/>
          <w:numId w:val="13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Подключение контроллеров и модулей расширения. Назначение переключателей и элементов индикации на платах. Сброс настроек на значения по умолчанию.</w:t>
      </w:r>
    </w:p>
    <w:p w:rsidR="00DB3F0E" w:rsidRPr="00A30ED4" w:rsidRDefault="00DB3F0E" w:rsidP="00DB3F0E">
      <w:pPr>
        <w:pStyle w:val="ListParagraph"/>
        <w:numPr>
          <w:ilvl w:val="0"/>
          <w:numId w:val="13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Программирование контроллеров PW6000 и PW6101 через web-интерфейс.</w:t>
      </w:r>
    </w:p>
    <w:p w:rsidR="00DB3F0E" w:rsidRPr="00A30ED4" w:rsidRDefault="00DB3F0E" w:rsidP="00DB3F0E">
      <w:pPr>
        <w:numPr>
          <w:ilvl w:val="0"/>
          <w:numId w:val="10"/>
        </w:numPr>
        <w:spacing w:before="160"/>
        <w:ind w:left="284" w:hanging="284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Программное обеспечение Pro-Watch.</w:t>
      </w:r>
    </w:p>
    <w:p w:rsidR="00DB3F0E" w:rsidRPr="00A30ED4" w:rsidRDefault="00DB3F0E" w:rsidP="00DB3F0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Отличия</w:t>
      </w:r>
      <w:r w:rsidRPr="00F61CE3">
        <w:rPr>
          <w:rFonts w:cs="Arial"/>
          <w:sz w:val="20"/>
          <w:szCs w:val="20"/>
        </w:rPr>
        <w:t xml:space="preserve"> </w:t>
      </w:r>
      <w:r w:rsidRPr="00A30ED4">
        <w:rPr>
          <w:rFonts w:cs="Arial"/>
          <w:sz w:val="20"/>
          <w:szCs w:val="20"/>
          <w:lang w:val="ru-RU"/>
        </w:rPr>
        <w:t>версий</w:t>
      </w:r>
      <w:r w:rsidRPr="00F61CE3">
        <w:rPr>
          <w:rFonts w:cs="Arial"/>
          <w:sz w:val="20"/>
          <w:szCs w:val="20"/>
        </w:rPr>
        <w:t xml:space="preserve"> Pro-Watch Lite, Professional, Corporate </w:t>
      </w:r>
      <w:r w:rsidRPr="00A30ED4">
        <w:rPr>
          <w:rFonts w:cs="Arial"/>
          <w:sz w:val="20"/>
          <w:szCs w:val="20"/>
          <w:lang w:val="ru-RU"/>
        </w:rPr>
        <w:t>и</w:t>
      </w:r>
      <w:r w:rsidRPr="00F61CE3">
        <w:rPr>
          <w:rFonts w:cs="Arial"/>
          <w:sz w:val="20"/>
          <w:szCs w:val="20"/>
        </w:rPr>
        <w:t xml:space="preserve"> Enterprise. </w:t>
      </w:r>
      <w:r w:rsidRPr="00A30ED4">
        <w:rPr>
          <w:rFonts w:cs="Arial"/>
          <w:sz w:val="20"/>
          <w:szCs w:val="20"/>
          <w:lang w:val="ru-RU"/>
        </w:rPr>
        <w:t>Системные требования к серверам и рабочим станциям. Поддерживаемые операционные системы. Лицензирование Pro-Watch.</w:t>
      </w:r>
    </w:p>
    <w:p w:rsidR="00DB3F0E" w:rsidRPr="00A30ED4" w:rsidRDefault="00DB3F0E" w:rsidP="00DB3F0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Сетевые конфигурации Pro-Watch.</w:t>
      </w:r>
    </w:p>
    <w:p w:rsidR="000536DB" w:rsidRPr="00A30ED4" w:rsidRDefault="00DB3F0E" w:rsidP="000536DB">
      <w:pPr>
        <w:numPr>
          <w:ilvl w:val="0"/>
          <w:numId w:val="10"/>
        </w:numPr>
        <w:spacing w:before="160"/>
        <w:ind w:left="284" w:hanging="284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 xml:space="preserve">Примеры составления спецификаций для проектов. </w:t>
      </w:r>
    </w:p>
    <w:p w:rsidR="00DB3F0E" w:rsidRPr="00A30ED4" w:rsidRDefault="00DB3F0E" w:rsidP="000536DB">
      <w:pPr>
        <w:numPr>
          <w:ilvl w:val="0"/>
          <w:numId w:val="10"/>
        </w:numPr>
        <w:spacing w:before="160"/>
        <w:ind w:left="284" w:hanging="284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Программное обе</w:t>
      </w:r>
      <w:r w:rsidR="00AC63E1" w:rsidRPr="00A30ED4">
        <w:rPr>
          <w:rFonts w:cs="Arial"/>
          <w:sz w:val="20"/>
          <w:szCs w:val="20"/>
          <w:lang w:val="ru-RU"/>
        </w:rPr>
        <w:t>спечение Pro-Watch</w:t>
      </w:r>
      <w:r w:rsidRPr="00A30ED4">
        <w:rPr>
          <w:rFonts w:cs="Arial"/>
          <w:sz w:val="20"/>
          <w:szCs w:val="20"/>
          <w:lang w:val="ru-RU"/>
        </w:rPr>
        <w:t>.</w:t>
      </w:r>
    </w:p>
    <w:p w:rsidR="00DB3F0E" w:rsidRPr="00A30ED4" w:rsidRDefault="00DB3F0E" w:rsidP="00DB3F0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Ответы на вопросы по изученному материалу.</w:t>
      </w:r>
    </w:p>
    <w:p w:rsidR="00DB3F0E" w:rsidRPr="00A30ED4" w:rsidRDefault="00DB3F0E" w:rsidP="00DB3F0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Предварительные настройки операционной системы, необходимые для установки Pro-Watch.</w:t>
      </w:r>
    </w:p>
    <w:p w:rsidR="00DB3F0E" w:rsidRPr="00A30ED4" w:rsidRDefault="00DB3F0E" w:rsidP="00DB3F0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Установка Pro-Watch Professional Edition на компьютер (практическая часть). Варианты установки.</w:t>
      </w:r>
    </w:p>
    <w:p w:rsidR="00DB3F0E" w:rsidRPr="00A30ED4" w:rsidRDefault="00DB3F0E" w:rsidP="00DB3F0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Установка пакета обновления и локализации.</w:t>
      </w:r>
    </w:p>
    <w:p w:rsidR="00DB3F0E" w:rsidRPr="00A30ED4" w:rsidRDefault="00DB3F0E" w:rsidP="00DB3F0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Система управления базами данных Microsoft SQL Server 2008</w:t>
      </w:r>
      <w:r w:rsidR="00D46201" w:rsidRPr="00A30ED4">
        <w:rPr>
          <w:rFonts w:cs="Arial"/>
          <w:sz w:val="20"/>
          <w:szCs w:val="20"/>
          <w:lang w:val="ru-RU"/>
        </w:rPr>
        <w:t>/2012</w:t>
      </w:r>
      <w:r w:rsidRPr="00A30ED4">
        <w:rPr>
          <w:rFonts w:cs="Arial"/>
          <w:sz w:val="20"/>
          <w:szCs w:val="20"/>
          <w:lang w:val="ru-RU"/>
        </w:rPr>
        <w:t xml:space="preserve"> R2, используемая Pro-Watch. Использование SQL Server Management Studio (Express). Базовые сведения о структуре базы данных Pro-Watch. Создание резервных копий БД.</w:t>
      </w:r>
    </w:p>
    <w:p w:rsidR="00DB3F0E" w:rsidRPr="00A30ED4" w:rsidRDefault="00DB3F0E" w:rsidP="00DB3F0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Конфигурирование системы контроля доступа на базе ПО Pro-Watch и контроллеров PW6000:</w:t>
      </w:r>
    </w:p>
    <w:p w:rsidR="00DB3F0E" w:rsidRPr="00A30ED4" w:rsidRDefault="00DB3F0E" w:rsidP="00DB3F0E">
      <w:pPr>
        <w:numPr>
          <w:ilvl w:val="0"/>
          <w:numId w:val="14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временные зоны и форматы карт;</w:t>
      </w:r>
    </w:p>
    <w:p w:rsidR="00DB3F0E" w:rsidRPr="00A30ED4" w:rsidRDefault="00DB3F0E" w:rsidP="00DB3F0E">
      <w:pPr>
        <w:numPr>
          <w:ilvl w:val="0"/>
          <w:numId w:val="14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шаблоны устройств;</w:t>
      </w:r>
    </w:p>
    <w:p w:rsidR="00DB3F0E" w:rsidRPr="00A30ED4" w:rsidRDefault="00DB3F0E" w:rsidP="00DB3F0E">
      <w:pPr>
        <w:numPr>
          <w:ilvl w:val="0"/>
          <w:numId w:val="14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объект, канал связи, панель, логические устройства;</w:t>
      </w:r>
    </w:p>
    <w:p w:rsidR="00DB3F0E" w:rsidRPr="00A30ED4" w:rsidRDefault="00DB3F0E" w:rsidP="00DB3F0E">
      <w:pPr>
        <w:numPr>
          <w:ilvl w:val="0"/>
          <w:numId w:val="14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группы просмотра состояния устройств;</w:t>
      </w:r>
    </w:p>
    <w:p w:rsidR="00DB3F0E" w:rsidRPr="00A30ED4" w:rsidRDefault="00DB3F0E" w:rsidP="00DB3F0E">
      <w:pPr>
        <w:numPr>
          <w:ilvl w:val="0"/>
          <w:numId w:val="14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уровни доступа и компании, реализация гостевых уровней и алгоритмов доступа;</w:t>
      </w:r>
    </w:p>
    <w:p w:rsidR="00DB3F0E" w:rsidRPr="00A30ED4" w:rsidRDefault="00DB3F0E" w:rsidP="00DB3F0E">
      <w:pPr>
        <w:numPr>
          <w:ilvl w:val="0"/>
          <w:numId w:val="14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карты и владельцы карт;</w:t>
      </w:r>
    </w:p>
    <w:p w:rsidR="00DB3F0E" w:rsidRPr="00A30ED4" w:rsidRDefault="00DB3F0E" w:rsidP="00DB3F0E">
      <w:pPr>
        <w:numPr>
          <w:ilvl w:val="0"/>
          <w:numId w:val="14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рабочие станции;</w:t>
      </w:r>
    </w:p>
    <w:p w:rsidR="00DB3F0E" w:rsidRPr="00A30ED4" w:rsidRDefault="00DB3F0E" w:rsidP="00DB3F0E">
      <w:pPr>
        <w:numPr>
          <w:ilvl w:val="0"/>
          <w:numId w:val="14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группы маршрутизации;</w:t>
      </w:r>
    </w:p>
    <w:p w:rsidR="00DB3F0E" w:rsidRPr="00A30ED4" w:rsidRDefault="00DB3F0E" w:rsidP="00DB3F0E">
      <w:pPr>
        <w:numPr>
          <w:ilvl w:val="0"/>
          <w:numId w:val="14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классы операторов;</w:t>
      </w:r>
    </w:p>
    <w:p w:rsidR="00DB3F0E" w:rsidRPr="00A30ED4" w:rsidRDefault="00DB3F0E" w:rsidP="00DB3F0E">
      <w:pPr>
        <w:numPr>
          <w:ilvl w:val="0"/>
          <w:numId w:val="14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операторы;</w:t>
      </w:r>
    </w:p>
    <w:p w:rsidR="00DB3F0E" w:rsidRPr="00A30ED4" w:rsidRDefault="00DB3F0E" w:rsidP="00DB3F0E">
      <w:pPr>
        <w:numPr>
          <w:ilvl w:val="0"/>
          <w:numId w:val="14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разделы;</w:t>
      </w:r>
    </w:p>
    <w:p w:rsidR="00DB3F0E" w:rsidRPr="00A30ED4" w:rsidRDefault="00DB3F0E" w:rsidP="00DB3F0E">
      <w:pPr>
        <w:numPr>
          <w:ilvl w:val="0"/>
          <w:numId w:val="14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создание графических планов объекта;</w:t>
      </w:r>
    </w:p>
    <w:p w:rsidR="00DB3F0E" w:rsidRPr="00A30ED4" w:rsidRDefault="00DB3F0E" w:rsidP="00DB3F0E">
      <w:pPr>
        <w:numPr>
          <w:ilvl w:val="0"/>
          <w:numId w:val="14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области слежения, контроль перемещения владельцев карт.</w:t>
      </w:r>
    </w:p>
    <w:p w:rsidR="000536DB" w:rsidRPr="00A30ED4" w:rsidRDefault="000536DB" w:rsidP="000536DB">
      <w:pPr>
        <w:rPr>
          <w:rFonts w:cs="Arial"/>
          <w:sz w:val="20"/>
          <w:szCs w:val="20"/>
          <w:lang w:val="ru-RU"/>
        </w:rPr>
      </w:pPr>
    </w:p>
    <w:p w:rsidR="000536DB" w:rsidRPr="00A30ED4" w:rsidRDefault="000536DB" w:rsidP="000536DB">
      <w:pPr>
        <w:rPr>
          <w:rFonts w:cs="Arial"/>
          <w:b/>
          <w:lang w:val="ru-RU"/>
        </w:rPr>
      </w:pPr>
      <w:r w:rsidRPr="00A30ED4">
        <w:rPr>
          <w:rFonts w:cs="Arial"/>
          <w:b/>
          <w:lang w:val="ru-RU"/>
        </w:rPr>
        <w:t>Второй день</w:t>
      </w:r>
    </w:p>
    <w:p w:rsidR="000536DB" w:rsidRPr="00A30ED4" w:rsidRDefault="000536DB" w:rsidP="000536DB">
      <w:pPr>
        <w:numPr>
          <w:ilvl w:val="0"/>
          <w:numId w:val="18"/>
        </w:numPr>
        <w:spacing w:before="16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Программное обеспечение Pro-Watch (продолжение).</w:t>
      </w:r>
    </w:p>
    <w:p w:rsidR="00DB3F0E" w:rsidRPr="00A30ED4" w:rsidRDefault="00DB3F0E" w:rsidP="000536DB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 xml:space="preserve">Настройка полей данных и интерфейса для работы с владельцами карт. </w:t>
      </w:r>
    </w:p>
    <w:p w:rsidR="00DB3F0E" w:rsidRPr="00A30ED4" w:rsidRDefault="00DB3F0E" w:rsidP="00DB3F0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Логические устройства в Pro-Watch и их настройки. Типы событий.</w:t>
      </w:r>
    </w:p>
    <w:p w:rsidR="00DB3F0E" w:rsidRPr="00A30ED4" w:rsidRDefault="00DB3F0E" w:rsidP="00DB3F0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Аппарат реакций на события в системе. Триггеры и процедуры Pro-Watch.</w:t>
      </w:r>
    </w:p>
    <w:p w:rsidR="00DB3F0E" w:rsidRPr="00A30ED4" w:rsidRDefault="00DB3F0E" w:rsidP="00DB3F0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Использование режима фотоидентификации (проход с подтверждением оператором).</w:t>
      </w:r>
    </w:p>
    <w:p w:rsidR="00DB3F0E" w:rsidRPr="00A30ED4" w:rsidRDefault="00DB3F0E" w:rsidP="00DB3F0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Базовые сведения об использовании триггеров и процедур контроллеров серии PW.</w:t>
      </w:r>
    </w:p>
    <w:p w:rsidR="00DB3F0E" w:rsidRPr="00A30ED4" w:rsidRDefault="00DB3F0E" w:rsidP="00DB3F0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lastRenderedPageBreak/>
        <w:t>Настройка функций контроля повторного прохода (anti-passback).</w:t>
      </w:r>
    </w:p>
    <w:p w:rsidR="00DB3F0E" w:rsidRPr="00A30ED4" w:rsidRDefault="00DB3F0E" w:rsidP="00DB3F0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Дополнительные возможности программного обеспечения: создание макетов для печати на пластиковых картах, организация патрулирования объекта службой безопасности, поиск и слежение за перемещением людей на объекте.</w:t>
      </w:r>
    </w:p>
    <w:p w:rsidR="00DB3F0E" w:rsidRPr="00A30ED4" w:rsidRDefault="00DB3F0E" w:rsidP="00DB3F0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Создание отчетов и шаблонов отчетов с использованием приложения Pro-Watch Compliance Reports. Экспорт отчетов в различные форматы. Создание полностью настраиваемых отчетов на основе SQL-запросов средствами Compliance Reports.</w:t>
      </w:r>
    </w:p>
    <w:p w:rsidR="00DB3F0E" w:rsidRPr="00A30ED4" w:rsidRDefault="00DB3F0E" w:rsidP="00AC63E1">
      <w:pPr>
        <w:pStyle w:val="ListParagraph"/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 xml:space="preserve">Управление протоколом событий. </w:t>
      </w:r>
    </w:p>
    <w:p w:rsidR="00DB3F0E" w:rsidRPr="00A30ED4" w:rsidRDefault="00DB3F0E" w:rsidP="00DB3F0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Аудит действий операторов системы.</w:t>
      </w:r>
    </w:p>
    <w:p w:rsidR="00DB3F0E" w:rsidRPr="00A30ED4" w:rsidRDefault="00DB3F0E" w:rsidP="00DB3F0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 xml:space="preserve">Установка сетевых рабочих мест операторов. </w:t>
      </w:r>
    </w:p>
    <w:p w:rsidR="00DB3F0E" w:rsidRPr="00A30ED4" w:rsidRDefault="00DB3F0E" w:rsidP="00DB3F0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Действия оператора при работе с приложением Alarm Monitor. Мониторинг тревог и событий.</w:t>
      </w:r>
    </w:p>
    <w:p w:rsidR="00DB3F0E" w:rsidRPr="00A30ED4" w:rsidRDefault="00DB3F0E" w:rsidP="00DB3F0E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Настройка элементов окна Alarm Monitor. Страницы отображения тревог.</w:t>
      </w:r>
    </w:p>
    <w:p w:rsidR="00DB3F0E" w:rsidRPr="00A30ED4" w:rsidRDefault="00DB3F0E" w:rsidP="00DB3F0E">
      <w:pPr>
        <w:numPr>
          <w:ilvl w:val="1"/>
          <w:numId w:val="12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 xml:space="preserve">Переключение режимов принятия решений в СКУД между контроллерами и сервером Pro-Watch (Deferred Access). </w:t>
      </w:r>
    </w:p>
    <w:p w:rsidR="00DB3F0E" w:rsidRPr="00A30ED4" w:rsidRDefault="00DB3F0E" w:rsidP="00DB3F0E">
      <w:pPr>
        <w:numPr>
          <w:ilvl w:val="1"/>
          <w:numId w:val="12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Использование редактора реестра Pro-Watch.</w:t>
      </w:r>
    </w:p>
    <w:p w:rsidR="000536DB" w:rsidRPr="00A30ED4" w:rsidRDefault="000536DB" w:rsidP="000536DB">
      <w:pPr>
        <w:spacing w:before="160"/>
        <w:ind w:left="284"/>
        <w:rPr>
          <w:rFonts w:cs="Arial"/>
          <w:sz w:val="20"/>
          <w:szCs w:val="20"/>
          <w:lang w:val="ru-RU"/>
        </w:rPr>
      </w:pPr>
    </w:p>
    <w:p w:rsidR="000536DB" w:rsidRPr="00A30ED4" w:rsidRDefault="000536DB" w:rsidP="000536DB">
      <w:pPr>
        <w:rPr>
          <w:rFonts w:cs="Arial"/>
          <w:b/>
          <w:lang w:val="ru-RU"/>
        </w:rPr>
      </w:pPr>
      <w:r w:rsidRPr="00A30ED4">
        <w:rPr>
          <w:rFonts w:cs="Arial"/>
          <w:b/>
          <w:lang w:val="ru-RU"/>
        </w:rPr>
        <w:t>Третий день</w:t>
      </w:r>
    </w:p>
    <w:p w:rsidR="000536DB" w:rsidRPr="00A30ED4" w:rsidRDefault="000536DB" w:rsidP="000536DB">
      <w:pPr>
        <w:numPr>
          <w:ilvl w:val="0"/>
          <w:numId w:val="19"/>
        </w:numPr>
        <w:spacing w:before="16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Программное обеспечение Pro-Watch (продолжение).</w:t>
      </w:r>
    </w:p>
    <w:p w:rsidR="000536DB" w:rsidRPr="00A30ED4" w:rsidRDefault="000536DB" w:rsidP="000536DB">
      <w:pPr>
        <w:spacing w:before="160"/>
        <w:ind w:left="283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Возможности Pro-Watch по созданию комплексных и интегрированных систем безопасности.</w:t>
      </w:r>
    </w:p>
    <w:p w:rsidR="000536DB" w:rsidRPr="00A30ED4" w:rsidRDefault="000536DB" w:rsidP="000536DB">
      <w:pPr>
        <w:numPr>
          <w:ilvl w:val="1"/>
          <w:numId w:val="12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 xml:space="preserve">Базовые сведения об интеграции Pro-Watch с телевизионными системами наблюдения с использованием MAXPRO VMS (Pro-Watch Video Management System). </w:t>
      </w:r>
    </w:p>
    <w:p w:rsidR="000536DB" w:rsidRPr="00A30ED4" w:rsidRDefault="000536DB" w:rsidP="000536DB">
      <w:pPr>
        <w:numPr>
          <w:ilvl w:val="1"/>
          <w:numId w:val="12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Работа с контрольными панелями охранно-пожарной сигнализации Honeywell серии Galaxy Dimension. Программирование и управление контрольными панелями.</w:t>
      </w:r>
    </w:p>
    <w:p w:rsidR="000536DB" w:rsidRPr="00A30ED4" w:rsidRDefault="000536DB" w:rsidP="000536DB">
      <w:pPr>
        <w:numPr>
          <w:ilvl w:val="2"/>
          <w:numId w:val="12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Программирование и управление контрольными панелями с клавиатур Mk7 / Mk8, Keyprox и TouchCenter. Структура меню.</w:t>
      </w:r>
    </w:p>
    <w:p w:rsidR="000536DB" w:rsidRPr="00A30ED4" w:rsidRDefault="000536DB" w:rsidP="000536DB">
      <w:pPr>
        <w:numPr>
          <w:ilvl w:val="2"/>
          <w:numId w:val="12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Программирование логики совместной работы элементов контрольной панели (связей).</w:t>
      </w:r>
    </w:p>
    <w:p w:rsidR="000536DB" w:rsidRPr="00A30ED4" w:rsidRDefault="000536DB" w:rsidP="000536DB">
      <w:pPr>
        <w:numPr>
          <w:ilvl w:val="2"/>
          <w:numId w:val="12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Управление контрольными панелями Galaxy. Постановка и снятие с охраны разделов, исключение зон из охраны.</w:t>
      </w:r>
    </w:p>
    <w:p w:rsidR="000536DB" w:rsidRPr="00A30ED4" w:rsidRDefault="000536DB" w:rsidP="000536DB">
      <w:pPr>
        <w:numPr>
          <w:ilvl w:val="2"/>
          <w:numId w:val="12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Программное обеспечение для дистанционного программирования и управления Galaxy Remote Servicing Suite (RSS). Установка ПО Galaxy Remote Servicing Suite (RSS). Программирование, управление и мониторинг панелей с помощью RSS.</w:t>
      </w:r>
    </w:p>
    <w:p w:rsidR="000536DB" w:rsidRPr="00A30ED4" w:rsidRDefault="000536DB" w:rsidP="000536DB">
      <w:pPr>
        <w:numPr>
          <w:ilvl w:val="1"/>
          <w:numId w:val="12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Базовые сведения о дополнительных возможностях ПО Pro-Watch:</w:t>
      </w:r>
    </w:p>
    <w:p w:rsidR="000536DB" w:rsidRPr="00A30ED4" w:rsidRDefault="000536DB" w:rsidP="000536DB">
      <w:pPr>
        <w:numPr>
          <w:ilvl w:val="0"/>
          <w:numId w:val="14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 xml:space="preserve">использование приложения Real Time Data Transfer Utility для динамического импорта данных из внешних приложений; </w:t>
      </w:r>
    </w:p>
    <w:p w:rsidR="000536DB" w:rsidRPr="00A30ED4" w:rsidRDefault="000536DB" w:rsidP="000536DB">
      <w:pPr>
        <w:numPr>
          <w:ilvl w:val="0"/>
          <w:numId w:val="14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 xml:space="preserve">экспорт данных из БД Pro-Watch; </w:t>
      </w:r>
    </w:p>
    <w:p w:rsidR="000536DB" w:rsidRPr="00A30ED4" w:rsidRDefault="000536DB" w:rsidP="000536DB">
      <w:pPr>
        <w:numPr>
          <w:ilvl w:val="0"/>
          <w:numId w:val="14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работа Pro-Watch на сервере удаленных рабочих столов;</w:t>
      </w:r>
    </w:p>
    <w:p w:rsidR="000536DB" w:rsidRPr="00A30ED4" w:rsidRDefault="000536DB" w:rsidP="000536DB">
      <w:pPr>
        <w:numPr>
          <w:ilvl w:val="0"/>
          <w:numId w:val="14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работа Pro-Watch в виртуальных средах;</w:t>
      </w:r>
    </w:p>
    <w:p w:rsidR="000536DB" w:rsidRPr="00A30ED4" w:rsidRDefault="000536DB" w:rsidP="000536DB">
      <w:pPr>
        <w:numPr>
          <w:ilvl w:val="0"/>
          <w:numId w:val="14"/>
        </w:numPr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возможности комплекта разработчика HSDK.</w:t>
      </w:r>
    </w:p>
    <w:p w:rsidR="00DB3F0E" w:rsidRPr="00A30ED4" w:rsidRDefault="00DB3F0E" w:rsidP="000536DB">
      <w:pPr>
        <w:numPr>
          <w:ilvl w:val="0"/>
          <w:numId w:val="19"/>
        </w:numPr>
        <w:spacing w:before="160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Практическая часть. Ответы на вопросы.</w:t>
      </w:r>
    </w:p>
    <w:p w:rsidR="00DB3F0E" w:rsidRPr="00A30ED4" w:rsidRDefault="00DB3F0E" w:rsidP="000536DB">
      <w:pPr>
        <w:numPr>
          <w:ilvl w:val="0"/>
          <w:numId w:val="19"/>
        </w:numPr>
        <w:spacing w:before="160"/>
        <w:ind w:left="284" w:hanging="284"/>
        <w:rPr>
          <w:rFonts w:cs="Arial"/>
          <w:sz w:val="20"/>
          <w:szCs w:val="20"/>
          <w:lang w:val="ru-RU"/>
        </w:rPr>
      </w:pPr>
      <w:r w:rsidRPr="00A30ED4">
        <w:rPr>
          <w:rFonts w:cs="Arial"/>
          <w:sz w:val="20"/>
          <w:szCs w:val="20"/>
          <w:lang w:val="ru-RU"/>
        </w:rPr>
        <w:t>Экзамен.</w:t>
      </w:r>
      <w:r w:rsidR="00A30ED4" w:rsidRPr="00A30ED4">
        <w:rPr>
          <w:rFonts w:cs="Arial"/>
          <w:sz w:val="20"/>
          <w:szCs w:val="20"/>
          <w:lang w:val="ru-RU"/>
        </w:rPr>
        <w:t xml:space="preserve"> </w:t>
      </w:r>
      <w:r w:rsidRPr="00A30ED4">
        <w:rPr>
          <w:rFonts w:cs="Arial"/>
          <w:sz w:val="20"/>
          <w:szCs w:val="20"/>
          <w:lang w:val="ru-RU"/>
        </w:rPr>
        <w:t>Вручение сертификатов слушателям, успешно сдавшим экзамен.</w:t>
      </w:r>
    </w:p>
    <w:p w:rsidR="00834603" w:rsidRDefault="00834603">
      <w:pPr>
        <w:rPr>
          <w:lang w:val="ru-RU"/>
        </w:rPr>
      </w:pPr>
      <w:r>
        <w:rPr>
          <w:lang w:val="ru-RU"/>
        </w:rPr>
        <w:br w:type="page"/>
      </w:r>
    </w:p>
    <w:p w:rsidR="00834603" w:rsidRPr="00C722AF" w:rsidRDefault="00834603" w:rsidP="00834603">
      <w:pPr>
        <w:jc w:val="center"/>
        <w:rPr>
          <w:b/>
          <w:sz w:val="28"/>
          <w:lang w:val="ru-RU"/>
        </w:rPr>
      </w:pPr>
      <w:r w:rsidRPr="00C722AF">
        <w:rPr>
          <w:b/>
          <w:sz w:val="28"/>
          <w:lang w:val="ru-RU"/>
        </w:rPr>
        <w:lastRenderedPageBreak/>
        <w:t>Форма заявки на обучение по продуктам Honeywell Integrated Security</w:t>
      </w:r>
    </w:p>
    <w:p w:rsidR="00834603" w:rsidRPr="00C722AF" w:rsidRDefault="00834603" w:rsidP="00834603">
      <w:pPr>
        <w:rPr>
          <w:lang w:val="ru-RU"/>
        </w:rPr>
      </w:pPr>
    </w:p>
    <w:p w:rsidR="00834603" w:rsidRPr="00C722AF" w:rsidRDefault="00834603" w:rsidP="00834603">
      <w:pPr>
        <w:spacing w:line="288" w:lineRule="auto"/>
        <w:rPr>
          <w:b/>
          <w:lang w:val="ru-RU"/>
        </w:rPr>
      </w:pPr>
      <w:r w:rsidRPr="00C722AF">
        <w:rPr>
          <w:b/>
          <w:lang w:val="ru-RU"/>
        </w:rPr>
        <w:t xml:space="preserve">Пожалуйста, заполните ВСЕ поля данной заявки печатными буквами, отсканируйте и отправьте ее Волковицкому Василию Дмитриевичу по E-mail: </w:t>
      </w:r>
      <w:hyperlink r:id="rId14" w:history="1">
        <w:r w:rsidRPr="00C722AF">
          <w:rPr>
            <w:rStyle w:val="Hyperlink"/>
            <w:b/>
            <w:lang w:val="ru-RU"/>
          </w:rPr>
          <w:t>Vassili.Volkovitski@honeywell.com</w:t>
        </w:r>
      </w:hyperlink>
      <w:r w:rsidRPr="00C722AF">
        <w:rPr>
          <w:b/>
          <w:lang w:val="ru-RU"/>
        </w:rPr>
        <w:t xml:space="preserve">  </w:t>
      </w:r>
    </w:p>
    <w:p w:rsidR="00834603" w:rsidRPr="00C722AF" w:rsidRDefault="00834603" w:rsidP="00834603">
      <w:pPr>
        <w:tabs>
          <w:tab w:val="left" w:pos="3969"/>
          <w:tab w:val="left" w:leader="dot" w:pos="9072"/>
        </w:tabs>
        <w:rPr>
          <w:b/>
          <w:lang w:val="ru-RU"/>
        </w:rPr>
      </w:pPr>
    </w:p>
    <w:p w:rsidR="00834603" w:rsidRPr="00C722AF" w:rsidRDefault="00834603" w:rsidP="00834603">
      <w:pPr>
        <w:tabs>
          <w:tab w:val="left" w:pos="3969"/>
          <w:tab w:val="left" w:leader="dot" w:pos="9072"/>
        </w:tabs>
        <w:rPr>
          <w:b/>
          <w:lang w:val="ru-RU"/>
        </w:rPr>
      </w:pPr>
    </w:p>
    <w:p w:rsidR="00834603" w:rsidRPr="00C722AF" w:rsidRDefault="00834603" w:rsidP="00834603">
      <w:pPr>
        <w:tabs>
          <w:tab w:val="left" w:pos="4395"/>
          <w:tab w:val="left" w:leader="dot" w:pos="9781"/>
        </w:tabs>
        <w:rPr>
          <w:lang w:val="ru-RU"/>
        </w:rPr>
      </w:pPr>
      <w:r w:rsidRPr="00C722AF">
        <w:rPr>
          <w:b/>
          <w:lang w:val="ru-RU"/>
        </w:rPr>
        <w:t>Фамилия, имя, отчество слушателя:</w:t>
      </w:r>
      <w:r w:rsidRPr="00C722AF">
        <w:rPr>
          <w:b/>
          <w:lang w:val="ru-RU"/>
        </w:rPr>
        <w:tab/>
      </w:r>
      <w:r w:rsidRPr="00C722AF">
        <w:rPr>
          <w:lang w:val="ru-RU"/>
        </w:rPr>
        <w:tab/>
      </w:r>
    </w:p>
    <w:p w:rsidR="00834603" w:rsidRPr="00C722AF" w:rsidRDefault="00834603" w:rsidP="00834603">
      <w:pPr>
        <w:tabs>
          <w:tab w:val="left" w:pos="4395"/>
          <w:tab w:val="left" w:leader="dot" w:pos="9781"/>
        </w:tabs>
        <w:rPr>
          <w:lang w:val="ru-RU"/>
        </w:rPr>
      </w:pPr>
    </w:p>
    <w:p w:rsidR="00834603" w:rsidRPr="00C722AF" w:rsidRDefault="00834603" w:rsidP="00834603">
      <w:pPr>
        <w:tabs>
          <w:tab w:val="left" w:pos="4395"/>
          <w:tab w:val="left" w:leader="dot" w:pos="9781"/>
        </w:tabs>
        <w:rPr>
          <w:b/>
          <w:lang w:val="ru-RU"/>
        </w:rPr>
      </w:pPr>
      <w:r w:rsidRPr="00C722AF">
        <w:rPr>
          <w:lang w:val="ru-RU"/>
        </w:rPr>
        <w:tab/>
      </w:r>
      <w:r w:rsidRPr="00C722AF">
        <w:rPr>
          <w:lang w:val="ru-RU"/>
        </w:rPr>
        <w:tab/>
      </w:r>
    </w:p>
    <w:p w:rsidR="00834603" w:rsidRPr="00C722AF" w:rsidRDefault="00834603" w:rsidP="00834603">
      <w:pPr>
        <w:tabs>
          <w:tab w:val="left" w:pos="4395"/>
          <w:tab w:val="left" w:leader="dot" w:pos="9781"/>
        </w:tabs>
        <w:rPr>
          <w:lang w:val="ru-RU"/>
        </w:rPr>
      </w:pPr>
    </w:p>
    <w:p w:rsidR="00834603" w:rsidRPr="00C722AF" w:rsidRDefault="00834603" w:rsidP="00834603">
      <w:pPr>
        <w:tabs>
          <w:tab w:val="left" w:pos="4395"/>
          <w:tab w:val="left" w:leader="dot" w:pos="9781"/>
        </w:tabs>
        <w:rPr>
          <w:b/>
          <w:lang w:val="ru-RU"/>
        </w:rPr>
      </w:pPr>
      <w:r w:rsidRPr="00C722AF">
        <w:rPr>
          <w:b/>
          <w:lang w:val="ru-RU"/>
        </w:rPr>
        <w:t>Должность:</w:t>
      </w:r>
      <w:r w:rsidRPr="00C722AF">
        <w:rPr>
          <w:b/>
          <w:lang w:val="ru-RU"/>
        </w:rPr>
        <w:tab/>
      </w:r>
      <w:r w:rsidRPr="00C722AF">
        <w:rPr>
          <w:lang w:val="ru-RU"/>
        </w:rPr>
        <w:tab/>
      </w:r>
    </w:p>
    <w:p w:rsidR="00834603" w:rsidRPr="00C722AF" w:rsidRDefault="00834603" w:rsidP="00834603">
      <w:pPr>
        <w:tabs>
          <w:tab w:val="left" w:pos="4395"/>
          <w:tab w:val="left" w:leader="dot" w:pos="9781"/>
        </w:tabs>
        <w:rPr>
          <w:lang w:val="ru-RU"/>
        </w:rPr>
      </w:pPr>
    </w:p>
    <w:p w:rsidR="00834603" w:rsidRPr="00C722AF" w:rsidRDefault="00834603" w:rsidP="00834603">
      <w:pPr>
        <w:tabs>
          <w:tab w:val="left" w:pos="4395"/>
          <w:tab w:val="left" w:leader="dot" w:pos="9781"/>
        </w:tabs>
        <w:rPr>
          <w:b/>
          <w:lang w:val="ru-RU"/>
        </w:rPr>
      </w:pPr>
      <w:r w:rsidRPr="00C722AF">
        <w:rPr>
          <w:b/>
          <w:lang w:val="ru-RU"/>
        </w:rPr>
        <w:t>Название компании:</w:t>
      </w:r>
      <w:r w:rsidRPr="00C722AF">
        <w:rPr>
          <w:b/>
          <w:lang w:val="ru-RU"/>
        </w:rPr>
        <w:tab/>
      </w:r>
      <w:r w:rsidRPr="00C722AF">
        <w:rPr>
          <w:lang w:val="ru-RU"/>
        </w:rPr>
        <w:tab/>
      </w:r>
    </w:p>
    <w:p w:rsidR="00834603" w:rsidRPr="00C722AF" w:rsidRDefault="00834603" w:rsidP="00834603">
      <w:pPr>
        <w:tabs>
          <w:tab w:val="left" w:pos="4395"/>
          <w:tab w:val="left" w:leader="dot" w:pos="9781"/>
        </w:tabs>
        <w:rPr>
          <w:lang w:val="ru-RU"/>
        </w:rPr>
      </w:pPr>
    </w:p>
    <w:p w:rsidR="00834603" w:rsidRPr="00C722AF" w:rsidRDefault="00834603" w:rsidP="00834603">
      <w:pPr>
        <w:tabs>
          <w:tab w:val="left" w:pos="4395"/>
          <w:tab w:val="left" w:leader="dot" w:pos="9781"/>
        </w:tabs>
        <w:rPr>
          <w:b/>
          <w:lang w:val="ru-RU"/>
        </w:rPr>
      </w:pPr>
      <w:r w:rsidRPr="00C722AF">
        <w:rPr>
          <w:b/>
          <w:lang w:val="ru-RU"/>
        </w:rPr>
        <w:t>Название учебного курса:</w:t>
      </w:r>
      <w:r w:rsidRPr="00C722AF">
        <w:rPr>
          <w:b/>
          <w:lang w:val="ru-RU"/>
        </w:rPr>
        <w:tab/>
      </w:r>
    </w:p>
    <w:p w:rsidR="00834603" w:rsidRPr="00C722AF" w:rsidRDefault="00834603" w:rsidP="00834603">
      <w:pPr>
        <w:pStyle w:val="1"/>
        <w:numPr>
          <w:ilvl w:val="0"/>
          <w:numId w:val="6"/>
        </w:numPr>
        <w:tabs>
          <w:tab w:val="clear" w:pos="360"/>
          <w:tab w:val="num" w:pos="3884"/>
        </w:tabs>
        <w:ind w:left="3906" w:hanging="306"/>
        <w:rPr>
          <w:rFonts w:ascii="Arial" w:hAnsi="Arial" w:cs="Arial"/>
          <w:caps/>
          <w:sz w:val="24"/>
          <w:szCs w:val="24"/>
          <w:lang w:val="ru-RU"/>
        </w:rPr>
      </w:pPr>
      <w:r w:rsidRPr="00C722AF">
        <w:rPr>
          <w:rFonts w:ascii="Arial" w:hAnsi="Arial" w:cs="Arial"/>
          <w:caps/>
          <w:sz w:val="24"/>
          <w:szCs w:val="24"/>
          <w:lang w:val="ru-RU"/>
        </w:rPr>
        <w:t>PRO-WATCH ECO</w:t>
      </w:r>
    </w:p>
    <w:p w:rsidR="00834603" w:rsidRPr="00C722AF" w:rsidRDefault="00834603" w:rsidP="00834603">
      <w:pPr>
        <w:pStyle w:val="1"/>
        <w:numPr>
          <w:ilvl w:val="0"/>
          <w:numId w:val="6"/>
        </w:numPr>
        <w:tabs>
          <w:tab w:val="clear" w:pos="360"/>
          <w:tab w:val="num" w:pos="3884"/>
        </w:tabs>
        <w:ind w:left="3906" w:hanging="306"/>
        <w:rPr>
          <w:rFonts w:ascii="Arial" w:hAnsi="Arial" w:cs="Arial"/>
          <w:caps/>
          <w:sz w:val="24"/>
          <w:szCs w:val="24"/>
          <w:lang w:val="ru-RU"/>
        </w:rPr>
      </w:pPr>
      <w:r w:rsidRPr="00C722AF">
        <w:rPr>
          <w:rFonts w:ascii="Arial" w:hAnsi="Arial" w:cs="Arial"/>
          <w:caps/>
          <w:sz w:val="24"/>
          <w:szCs w:val="24"/>
          <w:lang w:val="ru-RU"/>
        </w:rPr>
        <w:t>PRO-WATCH ADVANCED</w:t>
      </w:r>
    </w:p>
    <w:p w:rsidR="00834603" w:rsidRPr="00960AAA" w:rsidRDefault="00834603" w:rsidP="00834603">
      <w:pPr>
        <w:pStyle w:val="1"/>
        <w:numPr>
          <w:ilvl w:val="0"/>
          <w:numId w:val="6"/>
        </w:numPr>
        <w:tabs>
          <w:tab w:val="clear" w:pos="360"/>
          <w:tab w:val="num" w:pos="3884"/>
        </w:tabs>
        <w:ind w:left="3906" w:hanging="306"/>
        <w:rPr>
          <w:rFonts w:ascii="Arial" w:hAnsi="Arial" w:cs="Arial"/>
          <w:caps/>
          <w:sz w:val="24"/>
          <w:szCs w:val="24"/>
        </w:rPr>
      </w:pPr>
      <w:r w:rsidRPr="00960AAA">
        <w:rPr>
          <w:rFonts w:ascii="Arial" w:hAnsi="Arial" w:cs="Arial"/>
          <w:caps/>
          <w:sz w:val="24"/>
          <w:szCs w:val="24"/>
        </w:rPr>
        <w:t>PRO-WATCH VIDEO MANAGER (MAXPRO VMS)</w:t>
      </w:r>
    </w:p>
    <w:p w:rsidR="00834603" w:rsidRPr="00960AAA" w:rsidRDefault="00834603" w:rsidP="00834603">
      <w:pPr>
        <w:tabs>
          <w:tab w:val="left" w:pos="3969"/>
          <w:tab w:val="left" w:leader="dot" w:pos="9072"/>
        </w:tabs>
        <w:rPr>
          <w:b/>
        </w:rPr>
      </w:pPr>
    </w:p>
    <w:p w:rsidR="00834603" w:rsidRPr="00960AAA" w:rsidRDefault="00834603" w:rsidP="00834603">
      <w:pPr>
        <w:tabs>
          <w:tab w:val="left" w:pos="3969"/>
          <w:tab w:val="left" w:leader="dot" w:pos="9072"/>
        </w:tabs>
        <w:rPr>
          <w:b/>
        </w:rPr>
      </w:pPr>
    </w:p>
    <w:p w:rsidR="00834603" w:rsidRPr="00C722AF" w:rsidRDefault="00834603" w:rsidP="00834603">
      <w:pPr>
        <w:tabs>
          <w:tab w:val="left" w:pos="3686"/>
          <w:tab w:val="left" w:leader="dot" w:pos="9072"/>
        </w:tabs>
        <w:rPr>
          <w:b/>
          <w:lang w:val="ru-RU"/>
        </w:rPr>
      </w:pPr>
      <w:r w:rsidRPr="00C722AF">
        <w:rPr>
          <w:b/>
          <w:lang w:val="ru-RU"/>
        </w:rPr>
        <w:t>Даты проведения курса:</w:t>
      </w:r>
      <w:r w:rsidRPr="00C722AF">
        <w:rPr>
          <w:b/>
          <w:lang w:val="ru-RU"/>
        </w:rPr>
        <w:tab/>
      </w:r>
      <w:r>
        <w:rPr>
          <w:lang w:val="ru-RU"/>
        </w:rPr>
        <w:t>………….. / ………….. / 2016</w:t>
      </w:r>
    </w:p>
    <w:p w:rsidR="00834603" w:rsidRPr="00C722AF" w:rsidRDefault="00834603" w:rsidP="00834603">
      <w:pPr>
        <w:tabs>
          <w:tab w:val="left" w:pos="3969"/>
          <w:tab w:val="left" w:leader="dot" w:pos="9072"/>
        </w:tabs>
        <w:rPr>
          <w:lang w:val="ru-RU"/>
        </w:rPr>
      </w:pPr>
    </w:p>
    <w:p w:rsidR="00834603" w:rsidRPr="00C722AF" w:rsidRDefault="00834603" w:rsidP="00834603">
      <w:pPr>
        <w:tabs>
          <w:tab w:val="left" w:pos="3969"/>
          <w:tab w:val="left" w:leader="dot" w:pos="9072"/>
        </w:tabs>
        <w:rPr>
          <w:lang w:val="ru-RU"/>
        </w:rPr>
      </w:pPr>
    </w:p>
    <w:p w:rsidR="00834603" w:rsidRPr="00C722AF" w:rsidRDefault="00834603" w:rsidP="00834603">
      <w:pPr>
        <w:tabs>
          <w:tab w:val="left" w:pos="3969"/>
          <w:tab w:val="left" w:leader="dot" w:pos="9072"/>
        </w:tabs>
        <w:rPr>
          <w:b/>
          <w:lang w:val="ru-RU"/>
        </w:rPr>
      </w:pPr>
      <w:r w:rsidRPr="00C722AF">
        <w:rPr>
          <w:b/>
          <w:lang w:val="ru-RU"/>
        </w:rPr>
        <w:t xml:space="preserve">Требуется ли бронирование гостиницы?                    </w:t>
      </w:r>
      <w:r w:rsidRPr="00C722AF">
        <w:rPr>
          <w:sz w:val="28"/>
          <w:szCs w:val="28"/>
          <w:lang w:val="ru-RU"/>
        </w:rPr>
        <w:sym w:font="Wingdings" w:char="F071"/>
      </w:r>
      <w:r w:rsidRPr="00C722AF">
        <w:rPr>
          <w:sz w:val="28"/>
          <w:szCs w:val="28"/>
          <w:lang w:val="ru-RU"/>
        </w:rPr>
        <w:t xml:space="preserve"> </w:t>
      </w:r>
      <w:r w:rsidRPr="00C722AF">
        <w:rPr>
          <w:b/>
          <w:lang w:val="ru-RU"/>
        </w:rPr>
        <w:t xml:space="preserve">Да              </w:t>
      </w:r>
      <w:r w:rsidRPr="00C722AF">
        <w:rPr>
          <w:sz w:val="28"/>
          <w:szCs w:val="28"/>
          <w:lang w:val="ru-RU"/>
        </w:rPr>
        <w:sym w:font="Wingdings" w:char="F071"/>
      </w:r>
      <w:r w:rsidRPr="00C722AF">
        <w:rPr>
          <w:sz w:val="28"/>
          <w:szCs w:val="28"/>
          <w:lang w:val="ru-RU"/>
        </w:rPr>
        <w:t xml:space="preserve"> </w:t>
      </w:r>
      <w:r w:rsidRPr="00C722AF">
        <w:rPr>
          <w:b/>
          <w:lang w:val="ru-RU"/>
        </w:rPr>
        <w:t>Нет</w:t>
      </w:r>
    </w:p>
    <w:p w:rsidR="00834603" w:rsidRPr="00C722AF" w:rsidRDefault="00834603" w:rsidP="00834603">
      <w:pPr>
        <w:tabs>
          <w:tab w:val="left" w:pos="3686"/>
          <w:tab w:val="left" w:pos="5670"/>
          <w:tab w:val="left" w:leader="dot" w:pos="9072"/>
        </w:tabs>
        <w:spacing w:before="120"/>
        <w:rPr>
          <w:lang w:val="ru-RU"/>
        </w:rPr>
      </w:pPr>
      <w:r w:rsidRPr="00C722AF">
        <w:rPr>
          <w:b/>
          <w:lang w:val="ru-RU"/>
        </w:rPr>
        <w:tab/>
      </w:r>
      <w:r w:rsidRPr="00C722AF">
        <w:rPr>
          <w:lang w:val="ru-RU"/>
        </w:rPr>
        <w:t>Дата прибытия:</w:t>
      </w:r>
      <w:r w:rsidRPr="00C722AF">
        <w:rPr>
          <w:lang w:val="ru-RU"/>
        </w:rPr>
        <w:tab/>
      </w:r>
      <w:r w:rsidR="00427861">
        <w:rPr>
          <w:lang w:val="ru-RU"/>
        </w:rPr>
        <w:t>………….. / ………….. / 2016</w:t>
      </w:r>
    </w:p>
    <w:p w:rsidR="00834603" w:rsidRPr="00C722AF" w:rsidRDefault="00834603" w:rsidP="00834603">
      <w:pPr>
        <w:tabs>
          <w:tab w:val="left" w:pos="3686"/>
          <w:tab w:val="left" w:pos="5670"/>
          <w:tab w:val="left" w:leader="dot" w:pos="9072"/>
        </w:tabs>
        <w:rPr>
          <w:lang w:val="ru-RU"/>
        </w:rPr>
      </w:pPr>
      <w:r w:rsidRPr="00C722AF">
        <w:rPr>
          <w:lang w:val="ru-RU"/>
        </w:rPr>
        <w:t xml:space="preserve">                     </w:t>
      </w:r>
      <w:r w:rsidRPr="00C722AF">
        <w:rPr>
          <w:lang w:val="ru-RU"/>
        </w:rPr>
        <w:tab/>
        <w:t>Дата отъезда:</w:t>
      </w:r>
      <w:r w:rsidRPr="00C722AF">
        <w:rPr>
          <w:lang w:val="ru-RU"/>
        </w:rPr>
        <w:tab/>
      </w:r>
      <w:r w:rsidR="00427861">
        <w:rPr>
          <w:lang w:val="ru-RU"/>
        </w:rPr>
        <w:t>………….. / ………….. / 2016</w:t>
      </w:r>
    </w:p>
    <w:p w:rsidR="00834603" w:rsidRPr="00C722AF" w:rsidRDefault="00834603" w:rsidP="00834603">
      <w:pPr>
        <w:tabs>
          <w:tab w:val="left" w:pos="3969"/>
          <w:tab w:val="left" w:leader="dot" w:pos="9072"/>
        </w:tabs>
        <w:rPr>
          <w:lang w:val="ru-RU"/>
        </w:rPr>
      </w:pPr>
    </w:p>
    <w:p w:rsidR="00834603" w:rsidRPr="00C722AF" w:rsidRDefault="00834603" w:rsidP="00834603">
      <w:pPr>
        <w:tabs>
          <w:tab w:val="left" w:pos="3969"/>
          <w:tab w:val="left" w:leader="dot" w:pos="9072"/>
        </w:tabs>
        <w:rPr>
          <w:b/>
          <w:lang w:val="ru-RU"/>
        </w:rPr>
      </w:pPr>
      <w:r w:rsidRPr="00C722AF">
        <w:rPr>
          <w:b/>
          <w:lang w:val="ru-RU"/>
        </w:rPr>
        <w:t>Дополнительная информация:</w:t>
      </w:r>
    </w:p>
    <w:p w:rsidR="00834603" w:rsidRPr="00C722AF" w:rsidRDefault="00834603" w:rsidP="00834603">
      <w:pPr>
        <w:tabs>
          <w:tab w:val="left" w:pos="3969"/>
          <w:tab w:val="left" w:leader="dot" w:pos="9072"/>
        </w:tabs>
        <w:rPr>
          <w:b/>
          <w:lang w:val="ru-RU"/>
        </w:rPr>
      </w:pPr>
    </w:p>
    <w:p w:rsidR="00834603" w:rsidRPr="00C722AF" w:rsidRDefault="00834603" w:rsidP="00834603">
      <w:pPr>
        <w:tabs>
          <w:tab w:val="left" w:pos="3969"/>
          <w:tab w:val="left" w:leader="dot" w:pos="9072"/>
        </w:tabs>
        <w:rPr>
          <w:lang w:val="ru-RU"/>
        </w:rPr>
      </w:pPr>
      <w:r w:rsidRPr="00C722AF">
        <w:rPr>
          <w:lang w:val="ru-RU"/>
        </w:rPr>
        <w:t>…………………………………………………………………………………………………………</w:t>
      </w:r>
    </w:p>
    <w:p w:rsidR="00834603" w:rsidRPr="00C722AF" w:rsidRDefault="00834603" w:rsidP="00834603">
      <w:pPr>
        <w:tabs>
          <w:tab w:val="left" w:pos="3969"/>
          <w:tab w:val="left" w:leader="dot" w:pos="9072"/>
        </w:tabs>
        <w:rPr>
          <w:lang w:val="ru-RU"/>
        </w:rPr>
      </w:pPr>
    </w:p>
    <w:p w:rsidR="00834603" w:rsidRPr="00C722AF" w:rsidRDefault="00834603" w:rsidP="00834603">
      <w:pPr>
        <w:tabs>
          <w:tab w:val="left" w:pos="3969"/>
          <w:tab w:val="left" w:leader="dot" w:pos="9072"/>
        </w:tabs>
        <w:rPr>
          <w:lang w:val="ru-RU"/>
        </w:rPr>
      </w:pPr>
      <w:r w:rsidRPr="00C722AF">
        <w:rPr>
          <w:lang w:val="ru-RU"/>
        </w:rPr>
        <w:t>…………………………………………………………………………………………………………</w:t>
      </w:r>
    </w:p>
    <w:p w:rsidR="00834603" w:rsidRPr="00C722AF" w:rsidRDefault="00834603" w:rsidP="00834603">
      <w:pPr>
        <w:tabs>
          <w:tab w:val="left" w:pos="3969"/>
          <w:tab w:val="left" w:leader="dot" w:pos="9072"/>
        </w:tabs>
        <w:rPr>
          <w:lang w:val="ru-RU"/>
        </w:rPr>
      </w:pPr>
    </w:p>
    <w:p w:rsidR="00834603" w:rsidRPr="00C722AF" w:rsidRDefault="00834603" w:rsidP="00834603">
      <w:pPr>
        <w:tabs>
          <w:tab w:val="left" w:pos="3969"/>
          <w:tab w:val="left" w:leader="dot" w:pos="9072"/>
        </w:tabs>
        <w:rPr>
          <w:lang w:val="ru-RU"/>
        </w:rPr>
      </w:pPr>
      <w:r w:rsidRPr="00C722AF">
        <w:rPr>
          <w:lang w:val="ru-RU"/>
        </w:rPr>
        <w:t>Я подтверждаю свое согласие с условиями, приведенными выше.</w:t>
      </w:r>
    </w:p>
    <w:p w:rsidR="00834603" w:rsidRPr="00C722AF" w:rsidRDefault="00834603" w:rsidP="00834603">
      <w:pPr>
        <w:tabs>
          <w:tab w:val="left" w:pos="3969"/>
          <w:tab w:val="left" w:leader="dot" w:pos="9072"/>
        </w:tabs>
        <w:rPr>
          <w:lang w:val="ru-RU"/>
        </w:rPr>
      </w:pPr>
    </w:p>
    <w:p w:rsidR="00834603" w:rsidRPr="00C722AF" w:rsidRDefault="00834603" w:rsidP="00834603">
      <w:pPr>
        <w:tabs>
          <w:tab w:val="left" w:pos="3969"/>
          <w:tab w:val="left" w:leader="dot" w:pos="9072"/>
        </w:tabs>
        <w:rPr>
          <w:b/>
          <w:lang w:val="ru-RU"/>
        </w:rPr>
      </w:pPr>
      <w:r w:rsidRPr="00C722AF">
        <w:rPr>
          <w:b/>
          <w:lang w:val="ru-RU"/>
        </w:rPr>
        <w:t>Контактное лицо</w:t>
      </w:r>
      <w:r w:rsidRPr="00C722AF">
        <w:rPr>
          <w:b/>
          <w:lang w:val="ru-RU"/>
        </w:rPr>
        <w:tab/>
      </w:r>
      <w:r w:rsidRPr="00C722AF">
        <w:rPr>
          <w:lang w:val="ru-RU"/>
        </w:rPr>
        <w:tab/>
        <w:t>…….</w:t>
      </w:r>
    </w:p>
    <w:p w:rsidR="00834603" w:rsidRPr="00C722AF" w:rsidRDefault="00834603" w:rsidP="00834603">
      <w:pPr>
        <w:tabs>
          <w:tab w:val="left" w:pos="3969"/>
          <w:tab w:val="left" w:leader="dot" w:pos="9072"/>
        </w:tabs>
        <w:rPr>
          <w:lang w:val="ru-RU"/>
        </w:rPr>
      </w:pPr>
    </w:p>
    <w:p w:rsidR="00834603" w:rsidRPr="00C722AF" w:rsidRDefault="00834603" w:rsidP="00834603">
      <w:pPr>
        <w:tabs>
          <w:tab w:val="left" w:pos="3969"/>
          <w:tab w:val="left" w:leader="dot" w:pos="9072"/>
        </w:tabs>
        <w:rPr>
          <w:b/>
          <w:lang w:val="ru-RU"/>
        </w:rPr>
      </w:pPr>
      <w:r w:rsidRPr="00C722AF">
        <w:rPr>
          <w:b/>
          <w:lang w:val="ru-RU"/>
        </w:rPr>
        <w:t>Телефон</w:t>
      </w:r>
      <w:r w:rsidRPr="00C722AF">
        <w:rPr>
          <w:b/>
          <w:lang w:val="ru-RU"/>
        </w:rPr>
        <w:tab/>
      </w:r>
      <w:r w:rsidRPr="00C722AF">
        <w:rPr>
          <w:lang w:val="ru-RU"/>
        </w:rPr>
        <w:tab/>
        <w:t>…….</w:t>
      </w:r>
    </w:p>
    <w:p w:rsidR="00834603" w:rsidRPr="00C722AF" w:rsidRDefault="00834603" w:rsidP="00834603">
      <w:pPr>
        <w:tabs>
          <w:tab w:val="left" w:pos="3969"/>
          <w:tab w:val="left" w:leader="dot" w:pos="9072"/>
        </w:tabs>
        <w:rPr>
          <w:lang w:val="ru-RU"/>
        </w:rPr>
      </w:pPr>
    </w:p>
    <w:p w:rsidR="00834603" w:rsidRPr="00C722AF" w:rsidRDefault="00834603" w:rsidP="00834603">
      <w:pPr>
        <w:tabs>
          <w:tab w:val="left" w:pos="3969"/>
          <w:tab w:val="left" w:leader="dot" w:pos="9072"/>
          <w:tab w:val="left" w:pos="9639"/>
        </w:tabs>
        <w:rPr>
          <w:b/>
          <w:lang w:val="ru-RU"/>
        </w:rPr>
      </w:pPr>
      <w:r w:rsidRPr="00C722AF">
        <w:rPr>
          <w:b/>
          <w:lang w:val="ru-RU"/>
        </w:rPr>
        <w:t>Адрес E-mail</w:t>
      </w:r>
      <w:r w:rsidRPr="00C722AF">
        <w:rPr>
          <w:b/>
          <w:lang w:val="ru-RU"/>
        </w:rPr>
        <w:tab/>
      </w:r>
      <w:r w:rsidRPr="00C722AF">
        <w:rPr>
          <w:lang w:val="ru-RU"/>
        </w:rPr>
        <w:tab/>
        <w:t>…….</w:t>
      </w:r>
    </w:p>
    <w:p w:rsidR="00834603" w:rsidRPr="00C722AF" w:rsidRDefault="00834603" w:rsidP="00834603">
      <w:pPr>
        <w:tabs>
          <w:tab w:val="left" w:pos="3969"/>
          <w:tab w:val="left" w:leader="dot" w:pos="9072"/>
        </w:tabs>
        <w:rPr>
          <w:sz w:val="20"/>
          <w:lang w:val="ru-RU"/>
        </w:rPr>
      </w:pPr>
      <w:r w:rsidRPr="00C722AF">
        <w:rPr>
          <w:sz w:val="20"/>
          <w:lang w:val="ru-RU"/>
        </w:rPr>
        <w:t>(для отправки подтверждения)</w:t>
      </w:r>
    </w:p>
    <w:p w:rsidR="00834603" w:rsidRPr="00C722AF" w:rsidRDefault="00834603" w:rsidP="00834603">
      <w:pPr>
        <w:tabs>
          <w:tab w:val="left" w:pos="3969"/>
          <w:tab w:val="left" w:leader="dot" w:pos="9072"/>
        </w:tabs>
        <w:rPr>
          <w:b/>
          <w:lang w:val="ru-RU"/>
        </w:rPr>
      </w:pPr>
    </w:p>
    <w:p w:rsidR="00834603" w:rsidRPr="00C722AF" w:rsidRDefault="00834603" w:rsidP="00834603">
      <w:pPr>
        <w:tabs>
          <w:tab w:val="left" w:pos="3969"/>
          <w:tab w:val="left" w:leader="dot" w:pos="9072"/>
        </w:tabs>
        <w:rPr>
          <w:b/>
          <w:lang w:val="ru-RU"/>
        </w:rPr>
      </w:pPr>
    </w:p>
    <w:p w:rsidR="00834603" w:rsidRPr="00C722AF" w:rsidRDefault="00834603" w:rsidP="00834603">
      <w:pPr>
        <w:tabs>
          <w:tab w:val="left" w:pos="3969"/>
          <w:tab w:val="left" w:pos="5954"/>
          <w:tab w:val="left" w:leader="dot" w:pos="9072"/>
        </w:tabs>
        <w:spacing w:line="276" w:lineRule="auto"/>
        <w:rPr>
          <w:lang w:val="ru-RU"/>
        </w:rPr>
      </w:pPr>
      <w:r w:rsidRPr="00C722AF">
        <w:rPr>
          <w:lang w:val="ru-RU"/>
        </w:rPr>
        <w:tab/>
        <w:t>Подпись</w:t>
      </w:r>
      <w:r w:rsidRPr="00C722AF">
        <w:rPr>
          <w:lang w:val="ru-RU"/>
        </w:rPr>
        <w:tab/>
      </w:r>
      <w:r w:rsidRPr="00C722AF">
        <w:rPr>
          <w:lang w:val="ru-RU"/>
        </w:rPr>
        <w:tab/>
      </w:r>
    </w:p>
    <w:p w:rsidR="00834603" w:rsidRPr="00C722AF" w:rsidRDefault="00834603" w:rsidP="00834603">
      <w:pPr>
        <w:tabs>
          <w:tab w:val="left" w:pos="3969"/>
          <w:tab w:val="left" w:leader="dot" w:pos="9072"/>
        </w:tabs>
        <w:spacing w:line="276" w:lineRule="auto"/>
        <w:rPr>
          <w:lang w:val="ru-RU"/>
        </w:rPr>
      </w:pPr>
    </w:p>
    <w:p w:rsidR="00834603" w:rsidRPr="00C722AF" w:rsidRDefault="00834603" w:rsidP="00834603">
      <w:pPr>
        <w:tabs>
          <w:tab w:val="left" w:pos="3969"/>
          <w:tab w:val="left" w:pos="5954"/>
          <w:tab w:val="left" w:leader="dot" w:pos="9072"/>
        </w:tabs>
        <w:spacing w:line="276" w:lineRule="auto"/>
        <w:rPr>
          <w:lang w:val="ru-RU"/>
        </w:rPr>
      </w:pPr>
      <w:r w:rsidRPr="00C722AF">
        <w:rPr>
          <w:lang w:val="ru-RU"/>
        </w:rPr>
        <w:tab/>
        <w:t>Дата</w:t>
      </w:r>
      <w:r w:rsidRPr="00C722AF">
        <w:rPr>
          <w:lang w:val="ru-RU"/>
        </w:rPr>
        <w:tab/>
      </w:r>
      <w:r w:rsidRPr="00C722AF">
        <w:rPr>
          <w:lang w:val="ru-RU"/>
        </w:rPr>
        <w:tab/>
      </w:r>
    </w:p>
    <w:p w:rsidR="004225D0" w:rsidRPr="00834603" w:rsidRDefault="004225D0" w:rsidP="00834603">
      <w:pPr>
        <w:rPr>
          <w:b/>
          <w:sz w:val="28"/>
          <w:lang w:val="ru-RU"/>
        </w:rPr>
      </w:pPr>
    </w:p>
    <w:sectPr w:rsidR="004225D0" w:rsidRPr="00834603" w:rsidSect="000D5F53">
      <w:headerReference w:type="default" r:id="rId15"/>
      <w:footerReference w:type="default" r:id="rId16"/>
      <w:pgSz w:w="11906" w:h="16838" w:code="9"/>
      <w:pgMar w:top="624" w:right="839" w:bottom="794" w:left="107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D7" w:rsidRDefault="007E3BD7">
      <w:r>
        <w:separator/>
      </w:r>
    </w:p>
  </w:endnote>
  <w:endnote w:type="continuationSeparator" w:id="0">
    <w:p w:rsidR="007E3BD7" w:rsidRDefault="007E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8E" w:rsidRPr="00531522" w:rsidRDefault="007E3BD7" w:rsidP="001B74E9">
    <w:pPr>
      <w:pStyle w:val="Footer"/>
      <w:jc w:val="center"/>
      <w:rPr>
        <w:b/>
        <w:i/>
        <w:color w:val="FF0000"/>
        <w:sz w:val="18"/>
        <w:lang w:val="ru-RU"/>
      </w:rPr>
    </w:pPr>
    <w:r>
      <w:rPr>
        <w:lang w:val="ru-RU"/>
      </w:rPr>
      <w:pict>
        <v:line id="_x0000_s2051" style="position:absolute;left:0;text-align:left;z-index:251658240" from="-6.1pt,4.55pt" to="497.7pt,4.55pt" o:allowincell="f" strokecolor="red" strokeweight="2.25pt"/>
      </w:pict>
    </w:r>
  </w:p>
  <w:p w:rsidR="003B1C8E" w:rsidRPr="00D46201" w:rsidRDefault="007C3DCD">
    <w:pPr>
      <w:pStyle w:val="Footer"/>
      <w:rPr>
        <w:sz w:val="16"/>
      </w:rPr>
    </w:pPr>
    <w:r w:rsidRPr="00531522">
      <w:rPr>
        <w:snapToGrid w:val="0"/>
        <w:sz w:val="16"/>
        <w:lang w:val="ru-RU"/>
      </w:rPr>
      <w:fldChar w:fldCharType="begin"/>
    </w:r>
    <w:r w:rsidR="003B1C8E" w:rsidRPr="00D46201">
      <w:rPr>
        <w:snapToGrid w:val="0"/>
        <w:sz w:val="16"/>
      </w:rPr>
      <w:instrText xml:space="preserve"> FILENAME </w:instrText>
    </w:r>
    <w:r w:rsidRPr="00531522">
      <w:rPr>
        <w:snapToGrid w:val="0"/>
        <w:sz w:val="16"/>
        <w:lang w:val="ru-RU"/>
      </w:rPr>
      <w:fldChar w:fldCharType="separate"/>
    </w:r>
    <w:r w:rsidR="00DE5216" w:rsidRPr="00D46201">
      <w:rPr>
        <w:snapToGrid w:val="0"/>
        <w:sz w:val="16"/>
      </w:rPr>
      <w:t>Pro-Watch_E</w:t>
    </w:r>
    <w:r w:rsidR="00965574">
      <w:rPr>
        <w:snapToGrid w:val="0"/>
        <w:sz w:val="16"/>
      </w:rPr>
      <w:t>CO_Training_Request_Form_RU_2016</w:t>
    </w:r>
    <w:r w:rsidR="00DE5216" w:rsidRPr="00D46201">
      <w:rPr>
        <w:snapToGrid w:val="0"/>
        <w:sz w:val="16"/>
      </w:rPr>
      <w:t>.docx</w:t>
    </w:r>
    <w:r w:rsidRPr="00531522">
      <w:rPr>
        <w:snapToGrid w:val="0"/>
        <w:sz w:val="16"/>
        <w:lang w:val="ru-RU"/>
      </w:rPr>
      <w:fldChar w:fldCharType="end"/>
    </w:r>
  </w:p>
  <w:p w:rsidR="003B1C8E" w:rsidRPr="00531522" w:rsidRDefault="003B1C8E">
    <w:pPr>
      <w:pStyle w:val="Footer"/>
      <w:tabs>
        <w:tab w:val="left" w:pos="7200"/>
      </w:tabs>
      <w:rPr>
        <w:lang w:val="ru-RU"/>
      </w:rPr>
    </w:pPr>
    <w:r w:rsidRPr="00531522">
      <w:rPr>
        <w:sz w:val="16"/>
        <w:lang w:val="ru-RU"/>
      </w:rPr>
      <w:t xml:space="preserve">Дата </w:t>
    </w:r>
    <w:r w:rsidR="00C722AF" w:rsidRPr="00531522">
      <w:rPr>
        <w:sz w:val="16"/>
        <w:lang w:val="ru-RU"/>
      </w:rPr>
      <w:t>изменения</w:t>
    </w:r>
    <w:r w:rsidR="00D46201">
      <w:rPr>
        <w:sz w:val="16"/>
        <w:lang w:val="ru-RU"/>
      </w:rPr>
      <w:t xml:space="preserve">: </w:t>
    </w:r>
    <w:r w:rsidR="00F903B2" w:rsidRPr="00834603">
      <w:rPr>
        <w:sz w:val="16"/>
        <w:lang w:val="ru-RU"/>
      </w:rPr>
      <w:t>31</w:t>
    </w:r>
    <w:r w:rsidR="00D46201" w:rsidRPr="00C25925">
      <w:rPr>
        <w:sz w:val="16"/>
        <w:lang w:val="ru-RU"/>
      </w:rPr>
      <w:t xml:space="preserve"> </w:t>
    </w:r>
    <w:r w:rsidR="00F903B2">
      <w:rPr>
        <w:sz w:val="16"/>
        <w:lang w:val="ru-RU"/>
      </w:rPr>
      <w:t>августа 2016</w:t>
    </w:r>
    <w:r w:rsidRPr="00531522">
      <w:rPr>
        <w:sz w:val="16"/>
        <w:lang w:val="ru-RU"/>
      </w:rPr>
      <w:t xml:space="preserve"> г.</w:t>
    </w:r>
    <w:r w:rsidRPr="00531522">
      <w:rPr>
        <w:sz w:val="16"/>
        <w:lang w:val="ru-RU"/>
      </w:rPr>
      <w:tab/>
    </w:r>
    <w:r w:rsidRPr="00531522">
      <w:rPr>
        <w:sz w:val="16"/>
        <w:lang w:val="ru-RU"/>
      </w:rPr>
      <w:tab/>
    </w:r>
    <w:r w:rsidRPr="00531522">
      <w:rPr>
        <w:sz w:val="16"/>
        <w:lang w:val="ru-RU"/>
      </w:rPr>
      <w:tab/>
    </w:r>
    <w:r w:rsidRPr="00531522">
      <w:rPr>
        <w:sz w:val="16"/>
        <w:lang w:val="ru-RU"/>
      </w:rPr>
      <w:tab/>
    </w:r>
    <w:r w:rsidRPr="00531522">
      <w:rPr>
        <w:snapToGrid w:val="0"/>
        <w:sz w:val="16"/>
        <w:lang w:val="ru-RU"/>
      </w:rPr>
      <w:t xml:space="preserve">Страница </w:t>
    </w:r>
    <w:r w:rsidR="007C3DCD" w:rsidRPr="00531522">
      <w:rPr>
        <w:snapToGrid w:val="0"/>
        <w:sz w:val="16"/>
        <w:lang w:val="ru-RU"/>
      </w:rPr>
      <w:fldChar w:fldCharType="begin"/>
    </w:r>
    <w:r w:rsidRPr="00531522">
      <w:rPr>
        <w:snapToGrid w:val="0"/>
        <w:sz w:val="16"/>
        <w:lang w:val="ru-RU"/>
      </w:rPr>
      <w:instrText xml:space="preserve"> PAGE </w:instrText>
    </w:r>
    <w:r w:rsidR="007C3DCD" w:rsidRPr="00531522">
      <w:rPr>
        <w:snapToGrid w:val="0"/>
        <w:sz w:val="16"/>
        <w:lang w:val="ru-RU"/>
      </w:rPr>
      <w:fldChar w:fldCharType="separate"/>
    </w:r>
    <w:r w:rsidR="005C17C0">
      <w:rPr>
        <w:noProof/>
        <w:snapToGrid w:val="0"/>
        <w:sz w:val="16"/>
        <w:lang w:val="ru-RU"/>
      </w:rPr>
      <w:t>1</w:t>
    </w:r>
    <w:r w:rsidR="007C3DCD" w:rsidRPr="00531522">
      <w:rPr>
        <w:snapToGrid w:val="0"/>
        <w:sz w:val="16"/>
        <w:lang w:val="ru-RU"/>
      </w:rPr>
      <w:fldChar w:fldCharType="end"/>
    </w:r>
    <w:r w:rsidRPr="00531522">
      <w:rPr>
        <w:snapToGrid w:val="0"/>
        <w:sz w:val="16"/>
        <w:lang w:val="ru-RU"/>
      </w:rPr>
      <w:t xml:space="preserve"> из </w:t>
    </w:r>
    <w:r w:rsidR="007C3DCD" w:rsidRPr="00531522">
      <w:rPr>
        <w:snapToGrid w:val="0"/>
        <w:sz w:val="16"/>
        <w:lang w:val="ru-RU"/>
      </w:rPr>
      <w:fldChar w:fldCharType="begin"/>
    </w:r>
    <w:r w:rsidRPr="00531522">
      <w:rPr>
        <w:snapToGrid w:val="0"/>
        <w:sz w:val="16"/>
        <w:lang w:val="ru-RU"/>
      </w:rPr>
      <w:instrText xml:space="preserve"> NUMPAGES </w:instrText>
    </w:r>
    <w:r w:rsidR="007C3DCD" w:rsidRPr="00531522">
      <w:rPr>
        <w:snapToGrid w:val="0"/>
        <w:sz w:val="16"/>
        <w:lang w:val="ru-RU"/>
      </w:rPr>
      <w:fldChar w:fldCharType="separate"/>
    </w:r>
    <w:r w:rsidR="005C17C0">
      <w:rPr>
        <w:noProof/>
        <w:snapToGrid w:val="0"/>
        <w:sz w:val="16"/>
        <w:lang w:val="ru-RU"/>
      </w:rPr>
      <w:t>7</w:t>
    </w:r>
    <w:r w:rsidR="007C3DCD" w:rsidRPr="00531522">
      <w:rPr>
        <w:snapToGrid w:val="0"/>
        <w:sz w:val="16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D7" w:rsidRDefault="007E3BD7">
      <w:r>
        <w:separator/>
      </w:r>
    </w:p>
  </w:footnote>
  <w:footnote w:type="continuationSeparator" w:id="0">
    <w:p w:rsidR="007E3BD7" w:rsidRDefault="007E3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8E" w:rsidRPr="00B210DC" w:rsidRDefault="003B1C8E" w:rsidP="001B74E9">
    <w:pPr>
      <w:shd w:val="clear" w:color="auto" w:fill="FFFFFF"/>
      <w:jc w:val="right"/>
    </w:pPr>
    <w:r>
      <w:rPr>
        <w:noProof/>
        <w:lang w:val="ru-RU" w:eastAsia="ru-RU"/>
      </w:rPr>
      <w:drawing>
        <wp:inline distT="0" distB="0" distL="0" distR="0">
          <wp:extent cx="1359763" cy="280111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092" cy="287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1C8E" w:rsidRPr="00427BF0" w:rsidRDefault="007E3BD7" w:rsidP="00781198">
    <w:pPr>
      <w:shd w:val="clear" w:color="auto" w:fill="FFFFFF"/>
      <w:rPr>
        <w:rFonts w:cs="Arial"/>
        <w:sz w:val="20"/>
        <w:szCs w:val="20"/>
      </w:rPr>
    </w:pPr>
    <w:r>
      <w:rPr>
        <w:noProof/>
      </w:rPr>
      <w:pict>
        <v:line id="_x0000_s2049" style="position:absolute;flip:y;z-index:251657216" from=".9pt,8pt" to="497.7pt,8pt" o:allowincell="f" strokecolor="red" strokeweight="2.25pt"/>
      </w:pict>
    </w:r>
  </w:p>
  <w:p w:rsidR="003B1C8E" w:rsidRDefault="003B1C8E">
    <w:pPr>
      <w:shd w:val="clear" w:color="auto" w:fill="FFFFFF"/>
      <w:tabs>
        <w:tab w:val="left" w:pos="3969"/>
        <w:tab w:val="left" w:pos="666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02E"/>
    <w:multiLevelType w:val="singleLevel"/>
    <w:tmpl w:val="E6F607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08457739"/>
    <w:multiLevelType w:val="hybridMultilevel"/>
    <w:tmpl w:val="42DA0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44BE9"/>
    <w:multiLevelType w:val="singleLevel"/>
    <w:tmpl w:val="E6F607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18AE7436"/>
    <w:multiLevelType w:val="multilevel"/>
    <w:tmpl w:val="326E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64678"/>
    <w:multiLevelType w:val="hybridMultilevel"/>
    <w:tmpl w:val="63E81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F2D9C"/>
    <w:multiLevelType w:val="singleLevel"/>
    <w:tmpl w:val="D29C5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414D60"/>
    <w:multiLevelType w:val="hybridMultilevel"/>
    <w:tmpl w:val="48181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F07FD"/>
    <w:multiLevelType w:val="hybridMultilevel"/>
    <w:tmpl w:val="46D60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2D0571"/>
    <w:multiLevelType w:val="hybridMultilevel"/>
    <w:tmpl w:val="D884E4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A5FF5"/>
    <w:multiLevelType w:val="singleLevel"/>
    <w:tmpl w:val="E6F607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4AA90686"/>
    <w:multiLevelType w:val="singleLevel"/>
    <w:tmpl w:val="2F50547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4B7C0BC9"/>
    <w:multiLevelType w:val="singleLevel"/>
    <w:tmpl w:val="E6F607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 w15:restartNumberingAfterBreak="0">
    <w:nsid w:val="4D463013"/>
    <w:multiLevelType w:val="hybridMultilevel"/>
    <w:tmpl w:val="919A4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0B3790C"/>
    <w:multiLevelType w:val="singleLevel"/>
    <w:tmpl w:val="E6F607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 w15:restartNumberingAfterBreak="0">
    <w:nsid w:val="67434A15"/>
    <w:multiLevelType w:val="hybridMultilevel"/>
    <w:tmpl w:val="91980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20A5B"/>
    <w:multiLevelType w:val="hybridMultilevel"/>
    <w:tmpl w:val="CF54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864AC"/>
    <w:multiLevelType w:val="hybridMultilevel"/>
    <w:tmpl w:val="D452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06652"/>
    <w:multiLevelType w:val="hybridMultilevel"/>
    <w:tmpl w:val="30C0BC1A"/>
    <w:lvl w:ilvl="0" w:tplc="0D80564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F606D6"/>
    <w:multiLevelType w:val="hybridMultilevel"/>
    <w:tmpl w:val="D5302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10"/>
  </w:num>
  <w:num w:numId="7">
    <w:abstractNumId w:val="15"/>
  </w:num>
  <w:num w:numId="8">
    <w:abstractNumId w:val="16"/>
  </w:num>
  <w:num w:numId="9">
    <w:abstractNumId w:val="1"/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5"/>
  </w:num>
  <w:num w:numId="12">
    <w:abstractNumId w:val="12"/>
  </w:num>
  <w:num w:numId="13">
    <w:abstractNumId w:val="7"/>
  </w:num>
  <w:num w:numId="14">
    <w:abstractNumId w:val="17"/>
  </w:num>
  <w:num w:numId="15">
    <w:abstractNumId w:val="11"/>
  </w:num>
  <w:num w:numId="16">
    <w:abstractNumId w:val="13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1FE"/>
    <w:rsid w:val="00011294"/>
    <w:rsid w:val="00027950"/>
    <w:rsid w:val="00031FC2"/>
    <w:rsid w:val="000408A9"/>
    <w:rsid w:val="0004559E"/>
    <w:rsid w:val="0004565D"/>
    <w:rsid w:val="000536DB"/>
    <w:rsid w:val="00070983"/>
    <w:rsid w:val="00095301"/>
    <w:rsid w:val="00097518"/>
    <w:rsid w:val="000A7386"/>
    <w:rsid w:val="000B1619"/>
    <w:rsid w:val="000B3493"/>
    <w:rsid w:val="000D5862"/>
    <w:rsid w:val="000D5F53"/>
    <w:rsid w:val="000E102E"/>
    <w:rsid w:val="000E3166"/>
    <w:rsid w:val="00115477"/>
    <w:rsid w:val="001847AC"/>
    <w:rsid w:val="001B74E9"/>
    <w:rsid w:val="001C226A"/>
    <w:rsid w:val="001C5E11"/>
    <w:rsid w:val="001D045B"/>
    <w:rsid w:val="001E068A"/>
    <w:rsid w:val="00217B4F"/>
    <w:rsid w:val="00222DC1"/>
    <w:rsid w:val="002259D7"/>
    <w:rsid w:val="002349CB"/>
    <w:rsid w:val="0025771E"/>
    <w:rsid w:val="00267974"/>
    <w:rsid w:val="00277489"/>
    <w:rsid w:val="00281B11"/>
    <w:rsid w:val="00290A67"/>
    <w:rsid w:val="00290E52"/>
    <w:rsid w:val="002A0447"/>
    <w:rsid w:val="002A205F"/>
    <w:rsid w:val="002A51AF"/>
    <w:rsid w:val="002F2596"/>
    <w:rsid w:val="003066B0"/>
    <w:rsid w:val="00310163"/>
    <w:rsid w:val="00313047"/>
    <w:rsid w:val="003145D7"/>
    <w:rsid w:val="00324557"/>
    <w:rsid w:val="0033625B"/>
    <w:rsid w:val="00342F00"/>
    <w:rsid w:val="0035224D"/>
    <w:rsid w:val="003704A9"/>
    <w:rsid w:val="00373F0F"/>
    <w:rsid w:val="00392AAD"/>
    <w:rsid w:val="003A41D9"/>
    <w:rsid w:val="003A69F4"/>
    <w:rsid w:val="003B1C57"/>
    <w:rsid w:val="003B1C8E"/>
    <w:rsid w:val="003B4A63"/>
    <w:rsid w:val="003C0CFB"/>
    <w:rsid w:val="003C4153"/>
    <w:rsid w:val="00406A1E"/>
    <w:rsid w:val="00420099"/>
    <w:rsid w:val="004225D0"/>
    <w:rsid w:val="00427861"/>
    <w:rsid w:val="00427BF0"/>
    <w:rsid w:val="0043712B"/>
    <w:rsid w:val="00444626"/>
    <w:rsid w:val="00472E0B"/>
    <w:rsid w:val="0048081C"/>
    <w:rsid w:val="004814C9"/>
    <w:rsid w:val="004A7E4C"/>
    <w:rsid w:val="004B0DC2"/>
    <w:rsid w:val="004B4735"/>
    <w:rsid w:val="004B63CF"/>
    <w:rsid w:val="004C570D"/>
    <w:rsid w:val="004D6FD4"/>
    <w:rsid w:val="004E33B6"/>
    <w:rsid w:val="004F57AC"/>
    <w:rsid w:val="004F76F0"/>
    <w:rsid w:val="00507DBD"/>
    <w:rsid w:val="00510104"/>
    <w:rsid w:val="00511BF5"/>
    <w:rsid w:val="00517399"/>
    <w:rsid w:val="00531522"/>
    <w:rsid w:val="0053733A"/>
    <w:rsid w:val="00563DB3"/>
    <w:rsid w:val="00570105"/>
    <w:rsid w:val="00570372"/>
    <w:rsid w:val="0057172D"/>
    <w:rsid w:val="005914A7"/>
    <w:rsid w:val="00597A40"/>
    <w:rsid w:val="005A6BA8"/>
    <w:rsid w:val="005B260C"/>
    <w:rsid w:val="005C17C0"/>
    <w:rsid w:val="005D6ED1"/>
    <w:rsid w:val="0060057B"/>
    <w:rsid w:val="00617AF3"/>
    <w:rsid w:val="0062239D"/>
    <w:rsid w:val="00632152"/>
    <w:rsid w:val="00633D7C"/>
    <w:rsid w:val="00646B0A"/>
    <w:rsid w:val="0065283D"/>
    <w:rsid w:val="0065651E"/>
    <w:rsid w:val="00681749"/>
    <w:rsid w:val="006A0992"/>
    <w:rsid w:val="006A74B8"/>
    <w:rsid w:val="006E3CBC"/>
    <w:rsid w:val="006F5CB7"/>
    <w:rsid w:val="00714717"/>
    <w:rsid w:val="00747D7C"/>
    <w:rsid w:val="007552C5"/>
    <w:rsid w:val="00755F81"/>
    <w:rsid w:val="007728C8"/>
    <w:rsid w:val="00774AD0"/>
    <w:rsid w:val="00781198"/>
    <w:rsid w:val="0078193A"/>
    <w:rsid w:val="0079208F"/>
    <w:rsid w:val="00797072"/>
    <w:rsid w:val="007B2CE5"/>
    <w:rsid w:val="007B5BC4"/>
    <w:rsid w:val="007C3DCD"/>
    <w:rsid w:val="007E046A"/>
    <w:rsid w:val="007E3BD7"/>
    <w:rsid w:val="007F29A1"/>
    <w:rsid w:val="007F7419"/>
    <w:rsid w:val="008158C0"/>
    <w:rsid w:val="00824D82"/>
    <w:rsid w:val="00827234"/>
    <w:rsid w:val="00834603"/>
    <w:rsid w:val="008367E4"/>
    <w:rsid w:val="00875A1D"/>
    <w:rsid w:val="008853FB"/>
    <w:rsid w:val="00892981"/>
    <w:rsid w:val="008B1FAB"/>
    <w:rsid w:val="008B4615"/>
    <w:rsid w:val="00920B21"/>
    <w:rsid w:val="00922A2C"/>
    <w:rsid w:val="0092624D"/>
    <w:rsid w:val="0092748C"/>
    <w:rsid w:val="00941494"/>
    <w:rsid w:val="009528FA"/>
    <w:rsid w:val="00960AAA"/>
    <w:rsid w:val="00965574"/>
    <w:rsid w:val="00970662"/>
    <w:rsid w:val="0097182D"/>
    <w:rsid w:val="0098633D"/>
    <w:rsid w:val="009B7856"/>
    <w:rsid w:val="009C4E8F"/>
    <w:rsid w:val="009E004C"/>
    <w:rsid w:val="009E24BB"/>
    <w:rsid w:val="00A12742"/>
    <w:rsid w:val="00A17901"/>
    <w:rsid w:val="00A23686"/>
    <w:rsid w:val="00A2505F"/>
    <w:rsid w:val="00A30ED4"/>
    <w:rsid w:val="00A774E3"/>
    <w:rsid w:val="00A87EFF"/>
    <w:rsid w:val="00AC63E1"/>
    <w:rsid w:val="00AF1DAC"/>
    <w:rsid w:val="00B10526"/>
    <w:rsid w:val="00B10FFE"/>
    <w:rsid w:val="00B14B58"/>
    <w:rsid w:val="00B46126"/>
    <w:rsid w:val="00B57AFA"/>
    <w:rsid w:val="00B61731"/>
    <w:rsid w:val="00B62AF7"/>
    <w:rsid w:val="00B91D85"/>
    <w:rsid w:val="00BA77B8"/>
    <w:rsid w:val="00BD2A97"/>
    <w:rsid w:val="00BF35C2"/>
    <w:rsid w:val="00C00496"/>
    <w:rsid w:val="00C035A3"/>
    <w:rsid w:val="00C0577E"/>
    <w:rsid w:val="00C13028"/>
    <w:rsid w:val="00C1751D"/>
    <w:rsid w:val="00C25925"/>
    <w:rsid w:val="00C33ABC"/>
    <w:rsid w:val="00C6248E"/>
    <w:rsid w:val="00C722AF"/>
    <w:rsid w:val="00CC2C15"/>
    <w:rsid w:val="00CC6C9D"/>
    <w:rsid w:val="00CE4287"/>
    <w:rsid w:val="00D12416"/>
    <w:rsid w:val="00D12DDD"/>
    <w:rsid w:val="00D4139F"/>
    <w:rsid w:val="00D4287C"/>
    <w:rsid w:val="00D46201"/>
    <w:rsid w:val="00D61D3F"/>
    <w:rsid w:val="00D71861"/>
    <w:rsid w:val="00D73913"/>
    <w:rsid w:val="00D75E80"/>
    <w:rsid w:val="00D7720B"/>
    <w:rsid w:val="00D8513B"/>
    <w:rsid w:val="00D8625B"/>
    <w:rsid w:val="00D904E4"/>
    <w:rsid w:val="00DB3F0E"/>
    <w:rsid w:val="00DC3D4C"/>
    <w:rsid w:val="00DE5216"/>
    <w:rsid w:val="00DF0F98"/>
    <w:rsid w:val="00E03E87"/>
    <w:rsid w:val="00E13905"/>
    <w:rsid w:val="00E15A25"/>
    <w:rsid w:val="00E27E0B"/>
    <w:rsid w:val="00E45944"/>
    <w:rsid w:val="00E66B18"/>
    <w:rsid w:val="00E83EFD"/>
    <w:rsid w:val="00E9222D"/>
    <w:rsid w:val="00E92480"/>
    <w:rsid w:val="00EA1049"/>
    <w:rsid w:val="00EA400B"/>
    <w:rsid w:val="00EA5492"/>
    <w:rsid w:val="00EB0754"/>
    <w:rsid w:val="00EB2960"/>
    <w:rsid w:val="00EC62B5"/>
    <w:rsid w:val="00EE627F"/>
    <w:rsid w:val="00EF56F0"/>
    <w:rsid w:val="00EF5B69"/>
    <w:rsid w:val="00F003FC"/>
    <w:rsid w:val="00F04E11"/>
    <w:rsid w:val="00F071FE"/>
    <w:rsid w:val="00F2432E"/>
    <w:rsid w:val="00F35BC5"/>
    <w:rsid w:val="00F4019E"/>
    <w:rsid w:val="00F446B3"/>
    <w:rsid w:val="00F61CE3"/>
    <w:rsid w:val="00F732DD"/>
    <w:rsid w:val="00F86D77"/>
    <w:rsid w:val="00F903B2"/>
    <w:rsid w:val="00FC28EF"/>
    <w:rsid w:val="00FC7606"/>
    <w:rsid w:val="00FD72B1"/>
    <w:rsid w:val="00FE7F9A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3687AC9B-A689-4E7E-8ECE-6760E4AC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05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3905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E13905"/>
    <w:pPr>
      <w:keepNext/>
      <w:outlineLvl w:val="1"/>
    </w:pPr>
    <w:rPr>
      <w:rFonts w:ascii="Tahoma" w:hAnsi="Tahoma"/>
      <w:b/>
      <w:bCs/>
    </w:rPr>
  </w:style>
  <w:style w:type="paragraph" w:styleId="Heading3">
    <w:name w:val="heading 3"/>
    <w:basedOn w:val="Normal"/>
    <w:next w:val="Normal"/>
    <w:qFormat/>
    <w:rsid w:val="00E13905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E13905"/>
    <w:pPr>
      <w:keepNext/>
      <w:outlineLvl w:val="3"/>
    </w:pPr>
    <w:rPr>
      <w:b/>
      <w:bCs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390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13905"/>
    <w:pPr>
      <w:widowControl w:val="0"/>
    </w:pPr>
    <w:rPr>
      <w:rFonts w:ascii="Times New Roman" w:hAnsi="Times New Roman"/>
      <w:sz w:val="28"/>
      <w:szCs w:val="28"/>
    </w:rPr>
  </w:style>
  <w:style w:type="character" w:styleId="PageNumber">
    <w:name w:val="page number"/>
    <w:basedOn w:val="DefaultParagraphFont"/>
    <w:rsid w:val="00E13905"/>
  </w:style>
  <w:style w:type="paragraph" w:styleId="PlainText">
    <w:name w:val="Plain Text"/>
    <w:basedOn w:val="Normal"/>
    <w:rsid w:val="00E13905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rsid w:val="00E13905"/>
    <w:rPr>
      <w:color w:val="0000FF"/>
      <w:u w:val="single"/>
    </w:rPr>
  </w:style>
  <w:style w:type="paragraph" w:styleId="BodyTextIndent">
    <w:name w:val="Body Text Indent"/>
    <w:basedOn w:val="Normal"/>
    <w:rsid w:val="00E13905"/>
    <w:pPr>
      <w:tabs>
        <w:tab w:val="left" w:pos="2355"/>
      </w:tabs>
      <w:ind w:firstLine="72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E1390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HTMLPreformatted">
    <w:name w:val="HTML Preformatted"/>
    <w:basedOn w:val="Normal"/>
    <w:rsid w:val="00E13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styleId="HTMLTypewriter">
    <w:name w:val="HTML Typewriter"/>
    <w:basedOn w:val="DefaultParagraphFont"/>
    <w:rsid w:val="00E13905"/>
    <w:rPr>
      <w:rFonts w:ascii="Arial Unicode MS" w:eastAsia="Arial Unicode MS" w:hAnsi="Arial Unicode MS" w:cs="Arial Unicode MS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F732DD"/>
    <w:pPr>
      <w:spacing w:before="120" w:after="120"/>
    </w:pPr>
    <w:rPr>
      <w:rFonts w:ascii="Times New Roman" w:hAnsi="Times New Roman"/>
      <w:b/>
      <w:caps/>
      <w:sz w:val="20"/>
      <w:szCs w:val="20"/>
    </w:rPr>
  </w:style>
  <w:style w:type="character" w:styleId="FollowedHyperlink">
    <w:name w:val="FollowedHyperlink"/>
    <w:basedOn w:val="DefaultParagraphFont"/>
    <w:rsid w:val="00F003FC"/>
    <w:rPr>
      <w:color w:val="800080"/>
      <w:u w:val="single"/>
    </w:rPr>
  </w:style>
  <w:style w:type="paragraph" w:styleId="Title">
    <w:name w:val="Title"/>
    <w:basedOn w:val="Normal"/>
    <w:qFormat/>
    <w:rsid w:val="007B5BC4"/>
    <w:pPr>
      <w:jc w:val="center"/>
    </w:pPr>
    <w:rPr>
      <w:rFonts w:ascii="Times New Roman" w:hAnsi="Times New Roman"/>
      <w:b/>
      <w:bCs/>
      <w:sz w:val="32"/>
      <w:szCs w:val="20"/>
    </w:rPr>
  </w:style>
  <w:style w:type="paragraph" w:styleId="BodyTextIndent2">
    <w:name w:val="Body Text Indent 2"/>
    <w:basedOn w:val="Normal"/>
    <w:rsid w:val="007B5BC4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BD2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A9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2A51AF"/>
    <w:pPr>
      <w:ind w:left="720"/>
      <w:contextualSpacing/>
    </w:pPr>
  </w:style>
  <w:style w:type="paragraph" w:customStyle="1" w:styleId="1">
    <w:name w:val="Обычный1"/>
    <w:rsid w:val="00EB0754"/>
    <w:rPr>
      <w:lang w:val="en-US" w:eastAsia="ru-RU"/>
    </w:rPr>
  </w:style>
  <w:style w:type="table" w:styleId="TableGrid">
    <w:name w:val="Table Grid"/>
    <w:basedOn w:val="TableNormal"/>
    <w:rsid w:val="002A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Vassili.Volkovitski@honeywel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gey.chuykov@honeywel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onstantin.Sapozhnikov@honeyw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sili.Volkovitski@honeywell.com" TargetMode="External"/><Relationship Id="rId14" Type="http://schemas.openxmlformats.org/officeDocument/2006/relationships/hyperlink" Target="mailto:Vassili.Volkovitski@honeywe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76309-5578-42C0-906E-68A93F18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1769</Words>
  <Characters>10087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Training Request Form Schonaich 2014</vt:lpstr>
      <vt:lpstr>Training Request Form Schonaich 2014</vt:lpstr>
    </vt:vector>
  </TitlesOfParts>
  <Manager>C.Gradinger</Manager>
  <Company>Honeywell Integrated Security</Company>
  <LinksUpToDate>false</LinksUpToDate>
  <CharactersWithSpaces>11833</CharactersWithSpaces>
  <SharedDoc>false</SharedDoc>
  <HLinks>
    <vt:vector size="18" baseType="variant">
      <vt:variant>
        <vt:i4>100</vt:i4>
      </vt:variant>
      <vt:variant>
        <vt:i4>6</vt:i4>
      </vt:variant>
      <vt:variant>
        <vt:i4>0</vt:i4>
      </vt:variant>
      <vt:variant>
        <vt:i4>5</vt:i4>
      </vt:variant>
      <vt:variant>
        <vt:lpwstr>mailto:ian.niblett@honeywell.com</vt:lpwstr>
      </vt:variant>
      <vt:variant>
        <vt:lpwstr/>
      </vt:variant>
      <vt:variant>
        <vt:i4>100</vt:i4>
      </vt:variant>
      <vt:variant>
        <vt:i4>3</vt:i4>
      </vt:variant>
      <vt:variant>
        <vt:i4>0</vt:i4>
      </vt:variant>
      <vt:variant>
        <vt:i4>5</vt:i4>
      </vt:variant>
      <vt:variant>
        <vt:lpwstr>mailto:ian.niblett@honeywell.com</vt:lpwstr>
      </vt:variant>
      <vt:variant>
        <vt:lpwstr/>
      </vt:variant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mailto:ian.niblett@honeywell.com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Request Form Schonaich 2014</dc:title>
  <dc:subject>EMEA HIS Training program 2014</dc:subject>
  <dc:creator>Rob Oosterling</dc:creator>
  <cp:keywords>Pro-Watch Eco, PW6000, Training</cp:keywords>
  <dc:description>HIS Training Program 2014_x000d_
Schonaich Enrollment Form</dc:description>
  <cp:lastModifiedBy>Volkovitski, Vassili</cp:lastModifiedBy>
  <cp:revision>19</cp:revision>
  <cp:lastPrinted>2015-01-30T11:27:00Z</cp:lastPrinted>
  <dcterms:created xsi:type="dcterms:W3CDTF">2015-12-28T14:05:00Z</dcterms:created>
  <dcterms:modified xsi:type="dcterms:W3CDTF">2016-08-31T08:21:00Z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R.O. / C.G.</vt:lpwstr>
  </property>
  <property fmtid="{D5CDD505-2E9C-101B-9397-08002B2CF9AE}" pid="3" name="Date completed">
    <vt:filetime>2012-12-04T23:00:00Z</vt:filetime>
  </property>
  <property fmtid="{D5CDD505-2E9C-101B-9397-08002B2CF9AE}" pid="4" name="Document number">
    <vt:i4>6</vt:i4>
  </property>
  <property fmtid="{D5CDD505-2E9C-101B-9397-08002B2CF9AE}" pid="5" name="Editor">
    <vt:lpwstr>R.Oosterling</vt:lpwstr>
  </property>
  <property fmtid="{D5CDD505-2E9C-101B-9397-08002B2CF9AE}" pid="6" name="Office">
    <vt:lpwstr>Schonaich</vt:lpwstr>
  </property>
  <property fmtid="{D5CDD505-2E9C-101B-9397-08002B2CF9AE}" pid="7" name="Date Modified">
    <vt:filetime>2013-10-24T22:00:00Z</vt:filetime>
  </property>
</Properties>
</file>